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FF5F" w14:textId="77777777" w:rsidR="00121FE4" w:rsidRPr="00121FE4" w:rsidRDefault="00121FE4" w:rsidP="00121FE4">
      <w:pPr>
        <w:spacing w:after="0" w:line="240" w:lineRule="auto"/>
        <w:jc w:val="center"/>
        <w:rPr>
          <w:rFonts w:ascii="Trebuchet MS" w:eastAsia="Times New Roman" w:hAnsi="Trebuchet MS" w:cs="Times New Roman"/>
          <w:color w:val="292929"/>
          <w:sz w:val="2"/>
          <w:szCs w:val="2"/>
          <w:lang w:eastAsia="sl-SI"/>
        </w:rPr>
        <w:sectPr w:rsidR="00121FE4" w:rsidRPr="00121FE4" w:rsidSect="00544AB8">
          <w:headerReference w:type="default" r:id="rId7"/>
          <w:footerReference w:type="default" r:id="rId8"/>
          <w:pgSz w:w="11907" w:h="16840" w:code="9"/>
          <w:pgMar w:top="3087" w:right="1134" w:bottom="1701" w:left="1134" w:header="709" w:footer="709" w:gutter="0"/>
          <w:cols w:space="708"/>
          <w:noEndnote/>
          <w:docGrid w:linePitch="326"/>
        </w:sectPr>
      </w:pPr>
    </w:p>
    <w:p w14:paraId="223AC9D6" w14:textId="77777777" w:rsidR="00121FE4" w:rsidRPr="00121FE4" w:rsidRDefault="00121FE4" w:rsidP="00121FE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0"/>
          <w:lang w:eastAsia="sl-SI"/>
        </w:rPr>
      </w:pPr>
      <w:bookmarkStart w:id="0" w:name="Prejemnik"/>
      <w:bookmarkEnd w:id="0"/>
      <w:r w:rsidRPr="00121FE4">
        <w:rPr>
          <w:rFonts w:ascii="Calibri" w:eastAsia="Times New Roman" w:hAnsi="Calibri" w:cs="Times New Roman"/>
          <w:b/>
          <w:sz w:val="36"/>
          <w:szCs w:val="30"/>
          <w:lang w:eastAsia="sl-SI"/>
        </w:rPr>
        <w:t>PROŠNJA ZA KOMISIJO ZA ŠTUDIJSKE ZADEVE</w:t>
      </w:r>
    </w:p>
    <w:p w14:paraId="445DE6EA" w14:textId="77777777" w:rsidR="00121FE4" w:rsidRPr="00121FE4" w:rsidRDefault="00121FE4" w:rsidP="00121FE4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0D0D0D"/>
          <w:sz w:val="36"/>
          <w:szCs w:val="30"/>
          <w:lang w:eastAsia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1"/>
        <w:gridCol w:w="2649"/>
        <w:gridCol w:w="976"/>
        <w:gridCol w:w="4363"/>
      </w:tblGrid>
      <w:tr w:rsidR="00121FE4" w:rsidRPr="00121FE4" w14:paraId="2D51EC5B" w14:textId="77777777" w:rsidTr="00137806">
        <w:trPr>
          <w:trHeight w:val="340"/>
        </w:trPr>
        <w:tc>
          <w:tcPr>
            <w:tcW w:w="1668" w:type="dxa"/>
            <w:vAlign w:val="bottom"/>
          </w:tcPr>
          <w:p w14:paraId="6170867B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bookmarkStart w:id="1" w:name="Zadeva"/>
            <w:bookmarkEnd w:id="1"/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8111" w:type="dxa"/>
            <w:gridSpan w:val="3"/>
            <w:tcBorders>
              <w:bottom w:val="single" w:sz="4" w:space="0" w:color="auto"/>
            </w:tcBorders>
            <w:vAlign w:val="bottom"/>
          </w:tcPr>
          <w:p w14:paraId="34E416F8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121FE4" w:rsidRPr="00121FE4" w14:paraId="606CC2DF" w14:textId="77777777" w:rsidTr="00137806">
        <w:trPr>
          <w:trHeight w:val="340"/>
        </w:trPr>
        <w:tc>
          <w:tcPr>
            <w:tcW w:w="1668" w:type="dxa"/>
            <w:vAlign w:val="bottom"/>
          </w:tcPr>
          <w:p w14:paraId="3AE524BE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8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BF6405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121FE4" w:rsidRPr="00121FE4" w14:paraId="383A3C1A" w14:textId="77777777" w:rsidTr="00137806">
        <w:trPr>
          <w:trHeight w:val="340"/>
        </w:trPr>
        <w:tc>
          <w:tcPr>
            <w:tcW w:w="1668" w:type="dxa"/>
            <w:vAlign w:val="bottom"/>
          </w:tcPr>
          <w:p w14:paraId="477CC18C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Poštna številka in kraj:</w:t>
            </w:r>
          </w:p>
        </w:tc>
        <w:tc>
          <w:tcPr>
            <w:tcW w:w="8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9FE37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121FE4" w:rsidRPr="00121FE4" w14:paraId="1B456C86" w14:textId="77777777" w:rsidTr="00137806">
        <w:trPr>
          <w:trHeight w:val="340"/>
        </w:trPr>
        <w:tc>
          <w:tcPr>
            <w:tcW w:w="1668" w:type="dxa"/>
            <w:vAlign w:val="bottom"/>
          </w:tcPr>
          <w:p w14:paraId="2D208D29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41DF5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vAlign w:val="bottom"/>
          </w:tcPr>
          <w:p w14:paraId="688E2574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3FD119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                                                   @student.um.si</w:t>
            </w:r>
          </w:p>
        </w:tc>
      </w:tr>
    </w:tbl>
    <w:p w14:paraId="51610C3F" w14:textId="77777777" w:rsidR="00121FE4" w:rsidRPr="00121FE4" w:rsidRDefault="00121FE4" w:rsidP="00121FE4">
      <w:pPr>
        <w:spacing w:after="0" w:line="240" w:lineRule="auto"/>
        <w:rPr>
          <w:rFonts w:ascii="Calibri" w:eastAsia="Times New Roman" w:hAnsi="Calibri" w:cs="Times New Roman"/>
          <w:color w:val="000000"/>
          <w:sz w:val="10"/>
          <w:szCs w:val="24"/>
          <w:lang w:eastAsia="sl-SI"/>
        </w:rPr>
      </w:pPr>
    </w:p>
    <w:tbl>
      <w:tblPr>
        <w:tblW w:w="7481" w:type="dxa"/>
        <w:tblLook w:val="04A0" w:firstRow="1" w:lastRow="0" w:firstColumn="1" w:lastColumn="0" w:noHBand="0" w:noVBand="1"/>
      </w:tblPr>
      <w:tblGrid>
        <w:gridCol w:w="1625"/>
        <w:gridCol w:w="318"/>
        <w:gridCol w:w="318"/>
        <w:gridCol w:w="280"/>
        <w:gridCol w:w="280"/>
        <w:gridCol w:w="280"/>
        <w:gridCol w:w="280"/>
        <w:gridCol w:w="280"/>
        <w:gridCol w:w="280"/>
        <w:gridCol w:w="423"/>
        <w:gridCol w:w="1921"/>
        <w:gridCol w:w="318"/>
        <w:gridCol w:w="318"/>
        <w:gridCol w:w="280"/>
        <w:gridCol w:w="280"/>
      </w:tblGrid>
      <w:tr w:rsidR="00121FE4" w:rsidRPr="00121FE4" w14:paraId="0758D7E8" w14:textId="77777777" w:rsidTr="00137806">
        <w:trPr>
          <w:trHeight w:val="283"/>
        </w:trPr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14:paraId="131FB63D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Vpisna številka: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F0479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6647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FA735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E67EE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600D5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AD076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BF39F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DC971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14:paraId="7115D41B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14:paraId="6D770AC3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Leto prvega vpisa: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4DDE5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141D5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73F3A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16C69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765F9800" w14:textId="77777777" w:rsidR="00121FE4" w:rsidRPr="00121FE4" w:rsidRDefault="00121FE4" w:rsidP="00121FE4">
      <w:pPr>
        <w:spacing w:after="0" w:line="240" w:lineRule="auto"/>
        <w:rPr>
          <w:rFonts w:ascii="Calibri" w:eastAsia="Times New Roman" w:hAnsi="Calibri" w:cs="Times New Roman"/>
          <w:color w:val="000000"/>
          <w:sz w:val="10"/>
          <w:szCs w:val="24"/>
          <w:lang w:eastAsia="sl-S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593"/>
        <w:gridCol w:w="500"/>
        <w:gridCol w:w="923"/>
        <w:gridCol w:w="1521"/>
        <w:gridCol w:w="15"/>
        <w:gridCol w:w="1566"/>
        <w:gridCol w:w="268"/>
        <w:gridCol w:w="1389"/>
        <w:gridCol w:w="381"/>
        <w:gridCol w:w="1510"/>
        <w:gridCol w:w="81"/>
      </w:tblGrid>
      <w:tr w:rsidR="00121FE4" w:rsidRPr="00121FE4" w14:paraId="075A5E04" w14:textId="77777777" w:rsidTr="00137806">
        <w:trPr>
          <w:gridAfter w:val="1"/>
          <w:wAfter w:w="81" w:type="dxa"/>
          <w:trHeight w:val="283"/>
        </w:trPr>
        <w:tc>
          <w:tcPr>
            <w:tcW w:w="1593" w:type="dxa"/>
            <w:tcBorders>
              <w:right w:val="single" w:sz="4" w:space="0" w:color="auto"/>
            </w:tcBorders>
            <w:vAlign w:val="bottom"/>
          </w:tcPr>
          <w:p w14:paraId="4C572518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Letnik študija: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6F58A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</w:tcBorders>
            <w:vAlign w:val="bottom"/>
          </w:tcPr>
          <w:p w14:paraId="45769795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49" w:type="dxa"/>
            <w:gridSpan w:val="3"/>
            <w:vAlign w:val="bottom"/>
          </w:tcPr>
          <w:p w14:paraId="71A210E8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Način študija:</w:t>
            </w:r>
          </w:p>
        </w:tc>
        <w:tc>
          <w:tcPr>
            <w:tcW w:w="1770" w:type="dxa"/>
            <w:gridSpan w:val="2"/>
            <w:vAlign w:val="bottom"/>
          </w:tcPr>
          <w:p w14:paraId="716F960E" w14:textId="5ABA630F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1440" w:dyaOrig="1440" w14:anchorId="120DA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46pt;height:16pt" o:ole="">
                  <v:imagedata r:id="rId9" o:title=""/>
                </v:shape>
                <w:control r:id="rId10" w:name="CheckBox4" w:shapeid="_x0000_i1043"/>
              </w:object>
            </w:r>
          </w:p>
        </w:tc>
        <w:tc>
          <w:tcPr>
            <w:tcW w:w="1510" w:type="dxa"/>
            <w:vAlign w:val="bottom"/>
          </w:tcPr>
          <w:p w14:paraId="60DC8800" w14:textId="31AEE226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1440" w:dyaOrig="1440" w14:anchorId="2FC85B09">
                <v:shape id="_x0000_i1045" type="#_x0000_t75" style="width:57.5pt;height:16pt" o:ole="">
                  <v:imagedata r:id="rId11" o:title=""/>
                </v:shape>
                <w:control r:id="rId12" w:name="CheckBox41" w:shapeid="_x0000_i1045"/>
              </w:object>
            </w:r>
          </w:p>
        </w:tc>
      </w:tr>
      <w:tr w:rsidR="00121FE4" w:rsidRPr="00121FE4" w14:paraId="6834A7DE" w14:textId="77777777" w:rsidTr="00137806">
        <w:tc>
          <w:tcPr>
            <w:tcW w:w="1593" w:type="dxa"/>
            <w:vAlign w:val="center"/>
          </w:tcPr>
          <w:p w14:paraId="30D57627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Vrsta študija:</w:t>
            </w:r>
          </w:p>
        </w:tc>
        <w:tc>
          <w:tcPr>
            <w:tcW w:w="1423" w:type="dxa"/>
            <w:gridSpan w:val="2"/>
            <w:vAlign w:val="center"/>
          </w:tcPr>
          <w:p w14:paraId="08228093" w14:textId="16B59271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1440" w:dyaOrig="1440" w14:anchorId="3459482E">
                <v:shape id="_x0000_i1047" type="#_x0000_t75" style="width:55.5pt;height:18pt" o:ole="">
                  <v:imagedata r:id="rId13" o:title=""/>
                </v:shape>
                <w:control r:id="rId14" w:name="CheckBox1" w:shapeid="_x0000_i1047"/>
              </w:object>
            </w:r>
          </w:p>
        </w:tc>
        <w:tc>
          <w:tcPr>
            <w:tcW w:w="1536" w:type="dxa"/>
            <w:gridSpan w:val="2"/>
            <w:vAlign w:val="center"/>
          </w:tcPr>
          <w:p w14:paraId="2EAB490A" w14:textId="47E2E39A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1440" w:dyaOrig="1440" w14:anchorId="6032D35E">
                <v:shape id="_x0000_i1049" type="#_x0000_t75" style="width:66pt;height:18pt" o:ole="">
                  <v:imagedata r:id="rId15" o:title=""/>
                </v:shape>
                <w:control r:id="rId16" w:name="CheckBox112" w:shapeid="_x0000_i1049"/>
              </w:object>
            </w:r>
          </w:p>
        </w:tc>
        <w:tc>
          <w:tcPr>
            <w:tcW w:w="1566" w:type="dxa"/>
            <w:vAlign w:val="center"/>
          </w:tcPr>
          <w:p w14:paraId="7C1DE2F7" w14:textId="34C8B759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1440" w:dyaOrig="1440" w14:anchorId="18E3A201">
                <v:shape id="_x0000_i1051" type="#_x0000_t75" style="width:55.5pt;height:18pt" o:ole="">
                  <v:imagedata r:id="rId17" o:title=""/>
                </v:shape>
                <w:control r:id="rId18" w:name="CheckBox11" w:shapeid="_x0000_i1051"/>
              </w:object>
            </w:r>
          </w:p>
        </w:tc>
        <w:tc>
          <w:tcPr>
            <w:tcW w:w="1657" w:type="dxa"/>
            <w:gridSpan w:val="2"/>
            <w:vAlign w:val="center"/>
          </w:tcPr>
          <w:p w14:paraId="219911DF" w14:textId="65645B7D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1440" w:dyaOrig="1440" w14:anchorId="6FCAC692">
                <v:shape id="_x0000_i1053" type="#_x0000_t75" style="width:66pt;height:18pt" o:ole="">
                  <v:imagedata r:id="rId19" o:title=""/>
                </v:shape>
                <w:control r:id="rId20" w:name="CheckBox1121" w:shapeid="_x0000_i1053"/>
              </w:object>
            </w:r>
          </w:p>
        </w:tc>
        <w:tc>
          <w:tcPr>
            <w:tcW w:w="1972" w:type="dxa"/>
            <w:gridSpan w:val="3"/>
            <w:vAlign w:val="center"/>
          </w:tcPr>
          <w:p w14:paraId="084F6079" w14:textId="42FCA610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object w:dxaOrig="1440" w:dyaOrig="1440" w14:anchorId="5130B072">
                <v:shape id="_x0000_i1055" type="#_x0000_t75" style="width:66pt;height:18pt" o:ole="">
                  <v:imagedata r:id="rId21" o:title=""/>
                </v:shape>
                <w:control r:id="rId22" w:name="CheckBox1122" w:shapeid="_x0000_i1055"/>
              </w:object>
            </w:r>
          </w:p>
        </w:tc>
      </w:tr>
    </w:tbl>
    <w:p w14:paraId="4718EC67" w14:textId="77777777" w:rsidR="00121FE4" w:rsidRPr="00121FE4" w:rsidRDefault="00121FE4" w:rsidP="00121FE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121FE4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E459" wp14:editId="685E097D">
                <wp:simplePos x="0" y="0"/>
                <wp:positionH relativeFrom="column">
                  <wp:posOffset>3810</wp:posOffset>
                </wp:positionH>
                <wp:positionV relativeFrom="paragraph">
                  <wp:posOffset>118110</wp:posOffset>
                </wp:positionV>
                <wp:extent cx="6153150" cy="0"/>
                <wp:effectExtent l="13335" t="13970" r="15240" b="14605"/>
                <wp:wrapNone/>
                <wp:docPr id="14" name="Raven puščični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6CD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4" o:spid="_x0000_s1026" type="#_x0000_t32" style="position:absolute;margin-left:.3pt;margin-top:9.3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" strokeweight="1pt">
                <v:stroke dashstyle="1 1"/>
              </v:shape>
            </w:pict>
          </mc:Fallback>
        </mc:AlternateContent>
      </w:r>
    </w:p>
    <w:p w14:paraId="223215D1" w14:textId="77777777" w:rsidR="00121FE4" w:rsidRPr="00121FE4" w:rsidRDefault="00121FE4" w:rsidP="00121FE4">
      <w:pPr>
        <w:spacing w:before="120"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sl-SI"/>
        </w:rPr>
      </w:pPr>
      <w:r w:rsidRPr="00121FE4">
        <w:rPr>
          <w:rFonts w:ascii="Calibri" w:eastAsia="Times New Roman" w:hAnsi="Calibri" w:cs="Arial"/>
          <w:b/>
          <w:color w:val="000000"/>
          <w:sz w:val="20"/>
          <w:szCs w:val="20"/>
          <w:lang w:eastAsia="sl-SI"/>
        </w:rPr>
        <w:t xml:space="preserve">Vsebina prošnje (ustrezno obkrožite številko pred vlogo): </w:t>
      </w:r>
    </w:p>
    <w:p w14:paraId="767BCA10" w14:textId="77777777" w:rsidR="00121FE4" w:rsidRPr="00121FE4" w:rsidRDefault="00121FE4" w:rsidP="00121FE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500"/>
        <w:gridCol w:w="1688"/>
        <w:gridCol w:w="330"/>
        <w:gridCol w:w="2410"/>
        <w:gridCol w:w="384"/>
        <w:gridCol w:w="143"/>
        <w:gridCol w:w="4401"/>
      </w:tblGrid>
      <w:tr w:rsidR="00121FE4" w:rsidRPr="00121FE4" w14:paraId="41C7AE3B" w14:textId="77777777" w:rsidTr="00137806">
        <w:trPr>
          <w:trHeight w:val="283"/>
        </w:trPr>
        <w:tc>
          <w:tcPr>
            <w:tcW w:w="500" w:type="dxa"/>
            <w:vAlign w:val="bottom"/>
          </w:tcPr>
          <w:p w14:paraId="0603D189" w14:textId="77777777" w:rsidR="00121FE4" w:rsidRPr="00121FE4" w:rsidRDefault="00121FE4" w:rsidP="00121F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bottom"/>
          </w:tcPr>
          <w:p w14:paraId="5B8A22D9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Želim se vpisati v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7D3DE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38" w:type="dxa"/>
            <w:gridSpan w:val="4"/>
            <w:tcBorders>
              <w:left w:val="single" w:sz="4" w:space="0" w:color="auto"/>
            </w:tcBorders>
            <w:vAlign w:val="bottom"/>
          </w:tcPr>
          <w:p w14:paraId="7337E135" w14:textId="197014EE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letnik z manjkajočimi obveznostmi</w:t>
            </w:r>
            <w:r w:rsidR="000C2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1C5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glede na </w:t>
            </w:r>
            <w:hyperlink r:id="rId23" w:history="1">
              <w:r w:rsidR="001C5D17">
                <w:rPr>
                  <w:rStyle w:val="Hiperpovezava"/>
                  <w:rFonts w:ascii="Calibri" w:eastAsia="Times New Roman" w:hAnsi="Calibri" w:cs="Times New Roman"/>
                  <w:sz w:val="20"/>
                  <w:szCs w:val="20"/>
                  <w:lang w:eastAsia="sl-SI"/>
                </w:rPr>
                <w:t>pogoje za napredovanje po programu</w:t>
              </w:r>
            </w:hyperlink>
            <w:r w:rsidR="000C2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1C5D17" w:rsidRPr="00121FE4" w14:paraId="18C8491D" w14:textId="77777777" w:rsidTr="001C5D17">
        <w:trPr>
          <w:trHeight w:val="156"/>
        </w:trPr>
        <w:tc>
          <w:tcPr>
            <w:tcW w:w="500" w:type="dxa"/>
            <w:vAlign w:val="bottom"/>
          </w:tcPr>
          <w:p w14:paraId="2473F091" w14:textId="77777777" w:rsidR="001C5D17" w:rsidRPr="001C5D17" w:rsidRDefault="001C5D17" w:rsidP="001C5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356" w:type="dxa"/>
            <w:gridSpan w:val="6"/>
            <w:vAlign w:val="bottom"/>
          </w:tcPr>
          <w:p w14:paraId="5BE91B47" w14:textId="77777777" w:rsidR="001C5D17" w:rsidRPr="00121FE4" w:rsidRDefault="001C5D17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20"/>
                <w:lang w:eastAsia="sl-SI"/>
              </w:rPr>
            </w:pPr>
          </w:p>
        </w:tc>
      </w:tr>
      <w:tr w:rsidR="00121FE4" w:rsidRPr="00121FE4" w14:paraId="0C872337" w14:textId="77777777" w:rsidTr="00137806">
        <w:trPr>
          <w:trHeight w:val="283"/>
        </w:trPr>
        <w:tc>
          <w:tcPr>
            <w:tcW w:w="500" w:type="dxa"/>
            <w:vAlign w:val="bottom"/>
          </w:tcPr>
          <w:p w14:paraId="2D23B54F" w14:textId="77777777" w:rsidR="00121FE4" w:rsidRPr="00121FE4" w:rsidRDefault="00121FE4" w:rsidP="00121F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bottom"/>
          </w:tcPr>
          <w:p w14:paraId="4DEF75CF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Želim ponavljati 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7656E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4B27FE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letnik, opravljenih imam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1F01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544" w:type="dxa"/>
            <w:gridSpan w:val="2"/>
            <w:tcBorders>
              <w:left w:val="single" w:sz="4" w:space="0" w:color="auto"/>
            </w:tcBorders>
            <w:vAlign w:val="bottom"/>
          </w:tcPr>
          <w:p w14:paraId="77943A22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ECTS.</w:t>
            </w:r>
          </w:p>
        </w:tc>
      </w:tr>
      <w:tr w:rsidR="00121FE4" w:rsidRPr="00121FE4" w14:paraId="03BDDD02" w14:textId="77777777" w:rsidTr="00137806">
        <w:tc>
          <w:tcPr>
            <w:tcW w:w="500" w:type="dxa"/>
            <w:vAlign w:val="bottom"/>
          </w:tcPr>
          <w:p w14:paraId="375EA802" w14:textId="77777777" w:rsidR="00121FE4" w:rsidRPr="00121FE4" w:rsidRDefault="00121FE4" w:rsidP="00121F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8"/>
                <w:szCs w:val="20"/>
                <w:lang w:eastAsia="sl-SI"/>
              </w:rPr>
            </w:pPr>
          </w:p>
        </w:tc>
        <w:tc>
          <w:tcPr>
            <w:tcW w:w="9356" w:type="dxa"/>
            <w:gridSpan w:val="6"/>
            <w:vAlign w:val="bottom"/>
          </w:tcPr>
          <w:p w14:paraId="456022F4" w14:textId="0F90513C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sl-SI"/>
              </w:rPr>
              <w:t xml:space="preserve">Prošnjo za </w:t>
            </w:r>
            <w:hyperlink r:id="rId24" w:history="1">
              <w:r w:rsidRPr="000C251B">
                <w:rPr>
                  <w:rStyle w:val="Hiperpovezava"/>
                  <w:rFonts w:ascii="Calibri" w:eastAsia="Times New Roman" w:hAnsi="Calibri" w:cs="Times New Roman"/>
                  <w:i/>
                  <w:sz w:val="20"/>
                  <w:szCs w:val="20"/>
                  <w:lang w:eastAsia="sl-SI"/>
                </w:rPr>
                <w:t>ponavljanje letnika</w:t>
              </w:r>
            </w:hyperlink>
            <w:r w:rsidRPr="00121FE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sl-SI"/>
              </w:rPr>
              <w:t xml:space="preserve"> lahko vloži študent, ki ima opravljenih manj kot 30 ECTS in ne manj kot 15 ECTS.</w:t>
            </w:r>
          </w:p>
          <w:p w14:paraId="1429B665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20"/>
                <w:lang w:eastAsia="sl-SI"/>
              </w:rPr>
            </w:pPr>
          </w:p>
          <w:p w14:paraId="1F470CAC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20"/>
                <w:lang w:eastAsia="sl-SI"/>
              </w:rPr>
            </w:pPr>
          </w:p>
        </w:tc>
      </w:tr>
      <w:tr w:rsidR="000C251B" w:rsidRPr="00121FE4" w14:paraId="35FC42F4" w14:textId="77777777" w:rsidTr="00222B69">
        <w:trPr>
          <w:trHeight w:val="283"/>
        </w:trPr>
        <w:tc>
          <w:tcPr>
            <w:tcW w:w="500" w:type="dxa"/>
            <w:vAlign w:val="bottom"/>
          </w:tcPr>
          <w:p w14:paraId="25D443E2" w14:textId="77777777" w:rsidR="000C251B" w:rsidRPr="00121FE4" w:rsidRDefault="000C251B" w:rsidP="00121F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9356" w:type="dxa"/>
            <w:gridSpan w:val="6"/>
            <w:vAlign w:val="bottom"/>
          </w:tcPr>
          <w:p w14:paraId="48350B38" w14:textId="7DBF5C50" w:rsidR="000C251B" w:rsidRPr="00121FE4" w:rsidRDefault="000C251B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Želim </w:t>
            </w:r>
            <w:hyperlink r:id="rId25" w:history="1">
              <w:r w:rsidRPr="000C251B">
                <w:rPr>
                  <w:rStyle w:val="Hiperpovezava"/>
                  <w:rFonts w:ascii="Calibri" w:eastAsia="Times New Roman" w:hAnsi="Calibri" w:cs="Times New Roman"/>
                  <w:sz w:val="20"/>
                  <w:szCs w:val="20"/>
                  <w:lang w:eastAsia="sl-SI"/>
                </w:rPr>
                <w:t>podaljšati status študenta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121FE4" w:rsidRPr="00121FE4" w14:paraId="13984522" w14:textId="77777777" w:rsidTr="00137806">
        <w:trPr>
          <w:trHeight w:val="91"/>
        </w:trPr>
        <w:tc>
          <w:tcPr>
            <w:tcW w:w="500" w:type="dxa"/>
          </w:tcPr>
          <w:p w14:paraId="29A15BCA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356" w:type="dxa"/>
            <w:gridSpan w:val="6"/>
            <w:vAlign w:val="bottom"/>
          </w:tcPr>
          <w:p w14:paraId="2E4B235C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20"/>
                <w:lang w:eastAsia="sl-SI"/>
              </w:rPr>
            </w:pPr>
          </w:p>
        </w:tc>
      </w:tr>
      <w:tr w:rsidR="00121FE4" w:rsidRPr="00121FE4" w14:paraId="50B9B657" w14:textId="77777777" w:rsidTr="001C5D17">
        <w:trPr>
          <w:trHeight w:val="340"/>
        </w:trPr>
        <w:tc>
          <w:tcPr>
            <w:tcW w:w="500" w:type="dxa"/>
            <w:vAlign w:val="bottom"/>
          </w:tcPr>
          <w:p w14:paraId="53A0F27B" w14:textId="77777777" w:rsidR="00121FE4" w:rsidRPr="00121FE4" w:rsidRDefault="00121FE4" w:rsidP="00121F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9356" w:type="dxa"/>
            <w:gridSpan w:val="6"/>
            <w:vAlign w:val="bottom"/>
          </w:tcPr>
          <w:p w14:paraId="25D3FDBB" w14:textId="4C6E53C6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Želim </w:t>
            </w:r>
            <w:hyperlink r:id="rId26" w:history="1">
              <w:r w:rsidR="001C5D17">
                <w:rPr>
                  <w:rStyle w:val="Hiperpovezava"/>
                  <w:rFonts w:ascii="Calibri" w:eastAsia="Times New Roman" w:hAnsi="Calibri" w:cs="Times New Roman"/>
                  <w:sz w:val="20"/>
                  <w:szCs w:val="20"/>
                  <w:lang w:eastAsia="sl-SI"/>
                </w:rPr>
                <w:t>nadaljevati študij po večletni prekinitvi</w:t>
              </w:r>
            </w:hyperlink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1C5D17" w:rsidRPr="00121FE4" w14:paraId="40B5212D" w14:textId="77777777" w:rsidTr="001C5D17">
        <w:trPr>
          <w:trHeight w:val="249"/>
        </w:trPr>
        <w:tc>
          <w:tcPr>
            <w:tcW w:w="500" w:type="dxa"/>
          </w:tcPr>
          <w:p w14:paraId="43AE02AA" w14:textId="77777777" w:rsidR="001C5D17" w:rsidRPr="001C5D17" w:rsidRDefault="001C5D17" w:rsidP="00121F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sl-SI"/>
              </w:rPr>
            </w:pPr>
          </w:p>
        </w:tc>
        <w:tc>
          <w:tcPr>
            <w:tcW w:w="9356" w:type="dxa"/>
            <w:gridSpan w:val="6"/>
            <w:vAlign w:val="bottom"/>
          </w:tcPr>
          <w:p w14:paraId="05A9086E" w14:textId="77777777" w:rsidR="001C5D17" w:rsidRPr="001C5D17" w:rsidRDefault="001C5D17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sl-SI"/>
              </w:rPr>
            </w:pPr>
          </w:p>
        </w:tc>
      </w:tr>
      <w:tr w:rsidR="00121FE4" w:rsidRPr="00121FE4" w14:paraId="2685C5AA" w14:textId="77777777" w:rsidTr="00137806">
        <w:trPr>
          <w:trHeight w:val="340"/>
        </w:trPr>
        <w:tc>
          <w:tcPr>
            <w:tcW w:w="500" w:type="dxa"/>
          </w:tcPr>
          <w:p w14:paraId="7F95056A" w14:textId="77777777" w:rsidR="00121FE4" w:rsidRPr="00121FE4" w:rsidRDefault="00121FE4" w:rsidP="00121F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9356" w:type="dxa"/>
            <w:gridSpan w:val="6"/>
            <w:vAlign w:val="bottom"/>
          </w:tcPr>
          <w:p w14:paraId="12FD9D3C" w14:textId="74A43DCC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Želim uveljavljati </w:t>
            </w:r>
            <w:hyperlink r:id="rId27" w:history="1">
              <w:r w:rsidRPr="001C5D17">
                <w:rPr>
                  <w:rStyle w:val="Hiperpovezava"/>
                  <w:rFonts w:ascii="Calibri" w:eastAsia="Times New Roman" w:hAnsi="Calibri" w:cs="Times New Roman"/>
                  <w:sz w:val="20"/>
                  <w:szCs w:val="20"/>
                  <w:lang w:eastAsia="sl-SI"/>
                </w:rPr>
                <w:t>status študenta s posebnim statusom</w:t>
              </w:r>
            </w:hyperlink>
            <w:r w:rsidRPr="00121FE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sl-SI"/>
              </w:rPr>
              <w:t xml:space="preserve"> (študenti kategorizirani športniki in trenerji, študenti priznani umetniki in kulturniki, drugi študenti, ki se udeležujejo (področnih) mednarodnih tekmovanj, </w:t>
            </w:r>
            <w:r w:rsidR="00BC515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sl-SI"/>
              </w:rPr>
              <w:t xml:space="preserve">študenti funkcionarji </w:t>
            </w:r>
            <w:r w:rsidRPr="00121FE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sl-SI"/>
              </w:rPr>
              <w:t>ter študenti starši do začetka obveznega šolanja otroka).</w:t>
            </w:r>
          </w:p>
        </w:tc>
      </w:tr>
      <w:tr w:rsidR="001C5D17" w:rsidRPr="00121FE4" w14:paraId="43340383" w14:textId="77777777" w:rsidTr="001C5D17">
        <w:trPr>
          <w:trHeight w:val="89"/>
        </w:trPr>
        <w:tc>
          <w:tcPr>
            <w:tcW w:w="500" w:type="dxa"/>
          </w:tcPr>
          <w:p w14:paraId="6236362C" w14:textId="77777777" w:rsidR="001C5D17" w:rsidRPr="00121FE4" w:rsidRDefault="001C5D17" w:rsidP="00121F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356" w:type="dxa"/>
            <w:gridSpan w:val="6"/>
            <w:vAlign w:val="bottom"/>
          </w:tcPr>
          <w:p w14:paraId="54C92241" w14:textId="77777777" w:rsidR="001C5D17" w:rsidRPr="001C5D17" w:rsidRDefault="001C5D17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sl-SI"/>
              </w:rPr>
            </w:pPr>
          </w:p>
        </w:tc>
      </w:tr>
      <w:tr w:rsidR="00121FE4" w:rsidRPr="00121FE4" w14:paraId="4CB64BCE" w14:textId="77777777" w:rsidTr="00137806">
        <w:trPr>
          <w:trHeight w:val="340"/>
        </w:trPr>
        <w:tc>
          <w:tcPr>
            <w:tcW w:w="500" w:type="dxa"/>
            <w:vAlign w:val="bottom"/>
          </w:tcPr>
          <w:p w14:paraId="74FCCD71" w14:textId="77777777" w:rsidR="00121FE4" w:rsidRPr="00121FE4" w:rsidRDefault="00121FE4" w:rsidP="00121FE4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4955" w:type="dxa"/>
            <w:gridSpan w:val="5"/>
            <w:vAlign w:val="bottom"/>
          </w:tcPr>
          <w:p w14:paraId="21625B38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Ostalo (vpišite razlog, ki ni naveden v točkah 1 – 5):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vAlign w:val="bottom"/>
          </w:tcPr>
          <w:p w14:paraId="55522DDD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121FE4" w:rsidRPr="00121FE4" w14:paraId="385392D4" w14:textId="77777777" w:rsidTr="00137806">
        <w:trPr>
          <w:trHeight w:val="397"/>
        </w:trPr>
        <w:tc>
          <w:tcPr>
            <w:tcW w:w="500" w:type="dxa"/>
            <w:vAlign w:val="bottom"/>
          </w:tcPr>
          <w:p w14:paraId="0886F37C" w14:textId="77777777" w:rsidR="00121FE4" w:rsidRPr="00121FE4" w:rsidRDefault="00121FE4" w:rsidP="00121FE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3C3780C3" w14:textId="77777777" w:rsidR="00121FE4" w:rsidRPr="00121FE4" w:rsidRDefault="00121FE4" w:rsidP="00121FE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121FE4" w:rsidRPr="00121FE4" w14:paraId="4E69A97A" w14:textId="77777777" w:rsidTr="00137806">
        <w:trPr>
          <w:trHeight w:val="397"/>
        </w:trPr>
        <w:tc>
          <w:tcPr>
            <w:tcW w:w="500" w:type="dxa"/>
            <w:vAlign w:val="bottom"/>
          </w:tcPr>
          <w:p w14:paraId="7934AE9F" w14:textId="77777777" w:rsidR="00121FE4" w:rsidRPr="00121FE4" w:rsidRDefault="00121FE4" w:rsidP="00121FE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C0145" w14:textId="77777777" w:rsidR="00121FE4" w:rsidRPr="00121FE4" w:rsidRDefault="00121FE4" w:rsidP="00121FE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121FE4" w:rsidRPr="00121FE4" w14:paraId="574BF5A4" w14:textId="77777777" w:rsidTr="00137806">
        <w:trPr>
          <w:trHeight w:val="397"/>
        </w:trPr>
        <w:tc>
          <w:tcPr>
            <w:tcW w:w="500" w:type="dxa"/>
            <w:vAlign w:val="bottom"/>
          </w:tcPr>
          <w:p w14:paraId="46979F70" w14:textId="77777777" w:rsidR="00121FE4" w:rsidRPr="00121FE4" w:rsidRDefault="00121FE4" w:rsidP="00121FE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C57AA" w14:textId="77777777" w:rsidR="00121FE4" w:rsidRPr="00121FE4" w:rsidRDefault="00121FE4" w:rsidP="00121FE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5900BD71" w14:textId="77777777" w:rsidR="00121FE4" w:rsidRPr="00121FE4" w:rsidRDefault="00121FE4" w:rsidP="00121FE4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sl-SI"/>
        </w:rPr>
      </w:pPr>
    </w:p>
    <w:p w14:paraId="0C708599" w14:textId="02EBD056" w:rsidR="00121FE4" w:rsidRPr="002B7047" w:rsidRDefault="00121FE4" w:rsidP="005D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sl-SI"/>
        </w:rPr>
      </w:pPr>
      <w:r w:rsidRPr="002B7047">
        <w:rPr>
          <w:rFonts w:ascii="Calibri" w:eastAsia="Times New Roman" w:hAnsi="Calibri" w:cs="Arial"/>
          <w:color w:val="000000"/>
          <w:sz w:val="20"/>
          <w:szCs w:val="20"/>
          <w:lang w:eastAsia="sl-SI"/>
        </w:rPr>
        <w:t xml:space="preserve">Glede na 4. člen </w:t>
      </w:r>
      <w:hyperlink r:id="rId28" w:history="1">
        <w:r w:rsidRPr="002B7047">
          <w:rPr>
            <w:rFonts w:ascii="Calibri" w:eastAsia="Times New Roman" w:hAnsi="Calibri" w:cs="Arial"/>
            <w:color w:val="0563C1"/>
            <w:sz w:val="20"/>
            <w:szCs w:val="20"/>
            <w:lang w:eastAsia="sl-SI"/>
          </w:rPr>
          <w:t>Navodil za presojo prošenj študentov ter upravičenih razlogov skladno s 85., 121. ter 214. členom Statuta UM</w:t>
        </w:r>
      </w:hyperlink>
      <w:r w:rsidRPr="002B7047">
        <w:rPr>
          <w:rFonts w:ascii="Calibri" w:eastAsia="Times New Roman" w:hAnsi="Calibri" w:cs="Arial"/>
          <w:color w:val="000000"/>
          <w:sz w:val="20"/>
          <w:szCs w:val="20"/>
          <w:lang w:eastAsia="sl-SI"/>
        </w:rPr>
        <w:t xml:space="preserve">, je določen skrajni rok za oddajo prošenj. </w:t>
      </w:r>
      <w:r w:rsidR="00070383" w:rsidRPr="00070383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sl-SI"/>
        </w:rPr>
        <w:t xml:space="preserve">Prošnjo z ustrezno dokumentacijo (dokazili o upravičenosti prošnje), utemeljitvijo in kopijo </w:t>
      </w:r>
      <w:hyperlink r:id="rId29" w:history="1">
        <w:r w:rsidR="00070383" w:rsidRPr="00070383">
          <w:rPr>
            <w:rStyle w:val="Hiperpovezava"/>
            <w:rFonts w:ascii="Calibri" w:eastAsia="Times New Roman" w:hAnsi="Calibri" w:cs="Arial"/>
            <w:b/>
            <w:bCs/>
            <w:sz w:val="20"/>
            <w:szCs w:val="20"/>
            <w:lang w:eastAsia="sl-SI"/>
          </w:rPr>
          <w:t>potrdila o plačilu izdaje sklepa</w:t>
        </w:r>
      </w:hyperlink>
      <w:r w:rsidR="00070383" w:rsidRPr="00070383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sl-SI"/>
        </w:rPr>
        <w:t xml:space="preserve"> v višini, ki je določena s cenikom za tekoče študijsko leto, lahko študent odda </w:t>
      </w:r>
      <w:r w:rsidR="000169A5" w:rsidRPr="00070383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sl-SI"/>
        </w:rPr>
        <w:t>v referat</w:t>
      </w:r>
      <w:r w:rsidR="000169A5" w:rsidRPr="00070383">
        <w:rPr>
          <w:rFonts w:ascii="Calibri" w:eastAsia="Times New Roman" w:hAnsi="Calibri" w:cs="Arial"/>
          <w:b/>
          <w:color w:val="000000"/>
          <w:sz w:val="20"/>
          <w:szCs w:val="20"/>
          <w:lang w:eastAsia="sl-SI"/>
        </w:rPr>
        <w:t xml:space="preserve"> </w:t>
      </w:r>
      <w:r w:rsidR="00070383" w:rsidRPr="00070383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sl-SI"/>
        </w:rPr>
        <w:t xml:space="preserve">ne glede na vrsto prenosa pošiljke najkasneje do datuma, ki je </w:t>
      </w:r>
      <w:r w:rsidR="000169A5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sl-SI"/>
        </w:rPr>
        <w:t>naveden</w:t>
      </w:r>
      <w:r w:rsidR="00070383" w:rsidRPr="00070383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sl-SI"/>
        </w:rPr>
        <w:t xml:space="preserve"> na spletni strani </w:t>
      </w:r>
      <w:hyperlink r:id="rId30" w:history="1">
        <w:r w:rsidR="007F25AA">
          <w:rPr>
            <w:rStyle w:val="Hiperpovezava"/>
            <w:rFonts w:ascii="Calibri" w:eastAsia="Times New Roman" w:hAnsi="Calibri" w:cs="Arial"/>
            <w:b/>
            <w:bCs/>
            <w:sz w:val="20"/>
            <w:szCs w:val="20"/>
            <w:lang w:eastAsia="sl-SI"/>
          </w:rPr>
          <w:t>Komisije za študijske zadeve UM FVV.</w:t>
        </w:r>
      </w:hyperlink>
      <w:r w:rsidR="00070383" w:rsidRPr="00070383">
        <w:rPr>
          <w:rFonts w:ascii="Calibri" w:eastAsia="Times New Roman" w:hAnsi="Calibri" w:cs="Arial"/>
          <w:b/>
          <w:color w:val="000000"/>
          <w:sz w:val="20"/>
          <w:szCs w:val="20"/>
          <w:lang w:eastAsia="sl-SI"/>
        </w:rPr>
        <w:t xml:space="preserve"> </w:t>
      </w:r>
      <w:r w:rsidR="00070383" w:rsidRPr="00070383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sl-SI"/>
        </w:rPr>
        <w:t>Prošnje, ki bodo oddane po navedenem roku, ne bodo obravnavane in bodo zavržene</w:t>
      </w:r>
      <w:r w:rsidR="00070383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sl-SI"/>
        </w:rPr>
        <w:t>.</w:t>
      </w:r>
    </w:p>
    <w:p w14:paraId="53C2077D" w14:textId="77777777" w:rsidR="00121FE4" w:rsidRPr="000C251B" w:rsidRDefault="00121FE4" w:rsidP="00121FE4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sl-SI"/>
        </w:rPr>
      </w:pPr>
      <w:r w:rsidRPr="000C251B">
        <w:rPr>
          <w:rFonts w:ascii="Calibri" w:eastAsia="Times New Roman" w:hAnsi="Calibri" w:cs="Arial"/>
          <w:b/>
          <w:color w:val="000000"/>
          <w:lang w:eastAsia="sl-SI"/>
        </w:rPr>
        <w:lastRenderedPageBreak/>
        <w:t>Sklicujem se na naslednji upravičen razlog (</w:t>
      </w:r>
      <w:r w:rsidRPr="000C251B">
        <w:rPr>
          <w:rFonts w:ascii="Calibri" w:eastAsia="Times New Roman" w:hAnsi="Calibri" w:cs="Arial"/>
          <w:b/>
          <w:color w:val="000000"/>
          <w:u w:val="single"/>
          <w:lang w:eastAsia="sl-SI"/>
        </w:rPr>
        <w:t>ustrezno obkrožite številko pred upravičenim razlogom</w:t>
      </w:r>
      <w:r w:rsidRPr="000C251B">
        <w:rPr>
          <w:rFonts w:ascii="Calibri" w:eastAsia="Times New Roman" w:hAnsi="Calibri" w:cs="Arial"/>
          <w:b/>
          <w:color w:val="000000"/>
          <w:lang w:eastAsia="sl-SI"/>
        </w:rPr>
        <w:t>):</w:t>
      </w:r>
    </w:p>
    <w:p w14:paraId="55A61622" w14:textId="77777777" w:rsidR="00121FE4" w:rsidRPr="00121FE4" w:rsidRDefault="00121FE4" w:rsidP="00121FE4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sl-SI"/>
        </w:rPr>
      </w:pPr>
    </w:p>
    <w:p w14:paraId="5FABFA61" w14:textId="77777777" w:rsidR="00121FE4" w:rsidRPr="000C251B" w:rsidRDefault="00121FE4" w:rsidP="000C25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b/>
          <w:color w:val="000000"/>
          <w:sz w:val="15"/>
          <w:szCs w:val="15"/>
          <w:lang w:eastAsia="sl-SI"/>
        </w:rPr>
        <w:t>1. STATUS VRHUNSKEGA ŠPORTNIKA</w:t>
      </w: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 - Prošnji prilagam (obkrožite alinejo pred prilogo):</w:t>
      </w:r>
    </w:p>
    <w:p w14:paraId="15F0397E" w14:textId="35F14AF9" w:rsidR="008F5A3C" w:rsidRPr="000C251B" w:rsidRDefault="00BC5158" w:rsidP="000C251B">
      <w:pPr>
        <w:pStyle w:val="Odstavekseznam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izpis iz </w:t>
      </w:r>
      <w:hyperlink r:id="rId31" w:history="1">
        <w:r w:rsidRPr="000C251B">
          <w:rPr>
            <w:rStyle w:val="Hiperpovezava"/>
            <w:rFonts w:ascii="Calibri" w:eastAsia="Times New Roman" w:hAnsi="Calibri" w:cs="Times New Roman"/>
            <w:sz w:val="15"/>
            <w:szCs w:val="15"/>
            <w:lang w:eastAsia="sl-SI"/>
          </w:rPr>
          <w:t>javno objavljene evidence Olimpijskega komiteja Slovenije-ZŠZ</w:t>
        </w:r>
      </w:hyperlink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 </w:t>
      </w:r>
      <w:r w:rsidR="008F5A3C"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o statusu kategoriziranega športnika</w:t>
      </w: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 </w:t>
      </w:r>
      <w:r w:rsidR="008F5A3C"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(športnik svetovnega razreda, športnik mednarodnega razreda, športnik perspektivnega razreda, športnik državnega razreda, športnik mladinskega razreda) ali</w:t>
      </w:r>
    </w:p>
    <w:p w14:paraId="3CEAB0E4" w14:textId="644B6145" w:rsidR="00BC5158" w:rsidRPr="000C251B" w:rsidRDefault="00BC5158" w:rsidP="000C251B">
      <w:pPr>
        <w:pStyle w:val="Odstavekseznam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izpis iz </w:t>
      </w:r>
      <w:hyperlink r:id="rId32" w:history="1">
        <w:r w:rsidRPr="000C251B">
          <w:rPr>
            <w:rStyle w:val="Hiperpovezava"/>
            <w:rFonts w:ascii="Calibri" w:eastAsia="Times New Roman" w:hAnsi="Calibri" w:cs="Times New Roman"/>
            <w:sz w:val="15"/>
            <w:szCs w:val="15"/>
            <w:lang w:eastAsia="sl-SI"/>
          </w:rPr>
          <w:t>javno objavljene evidence Olimpijskega komiteja Slovenije-ZŠZ</w:t>
        </w:r>
      </w:hyperlink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 o uradnem imenovanju za trenerja reprezentance ali trenerja posameznega kategoriziranega športnika ter o neposredni vključitvi v priprave in realizacijo programa kategoriziranega športnika ali</w:t>
      </w:r>
    </w:p>
    <w:p w14:paraId="3BDA5A22" w14:textId="2FD6B855" w:rsidR="008F5A3C" w:rsidRPr="000C251B" w:rsidRDefault="008F5A3C" w:rsidP="000C251B">
      <w:pPr>
        <w:pStyle w:val="Odstavekseznam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potrdilo o športnih dosežkih na državni ali mednarodni ravni za neolimpijske športne discipline ali</w:t>
      </w:r>
    </w:p>
    <w:p w14:paraId="42C0AF81" w14:textId="3CEFFBF3" w:rsidR="008F5A3C" w:rsidRPr="000C251B" w:rsidRDefault="008F5A3C" w:rsidP="000C251B">
      <w:pPr>
        <w:pStyle w:val="Odstavekseznam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potrdilo Zveze za šport invalidov Slovenije – Paraolimpijskega komiteja Slovenije o športnih dosežkih na državni ali mednarodni ravni ali</w:t>
      </w:r>
    </w:p>
    <w:p w14:paraId="7519C9F1" w14:textId="6AED2322" w:rsidR="008F5A3C" w:rsidRPr="000C251B" w:rsidRDefault="008F5A3C" w:rsidP="000C251B">
      <w:pPr>
        <w:pStyle w:val="Odstavekseznam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potrdilo pristojnega športnega organa v matični državi za tujce</w:t>
      </w:r>
      <w:r w:rsidR="00BC5158"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.</w:t>
      </w:r>
    </w:p>
    <w:p w14:paraId="104F73CE" w14:textId="77777777" w:rsidR="008F5A3C" w:rsidRPr="000C251B" w:rsidRDefault="008F5A3C" w:rsidP="000C251B">
      <w:pPr>
        <w:pStyle w:val="Odstavekseznama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</w:p>
    <w:p w14:paraId="5F591F8E" w14:textId="71A8CCCF" w:rsidR="008F5A3C" w:rsidRPr="000C251B" w:rsidRDefault="008F5A3C" w:rsidP="000C251B">
      <w:pPr>
        <w:pStyle w:val="Odstavekseznama"/>
        <w:spacing w:after="0" w:line="240" w:lineRule="auto"/>
        <w:ind w:left="0"/>
        <w:jc w:val="both"/>
        <w:rPr>
          <w:rFonts w:ascii="Calibri" w:eastAsia="Times New Roman" w:hAnsi="Calibri" w:cs="Times New Roman"/>
          <w:b/>
          <w:bCs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b/>
          <w:bCs/>
          <w:color w:val="000000"/>
          <w:sz w:val="15"/>
          <w:szCs w:val="15"/>
          <w:lang w:eastAsia="sl-SI"/>
        </w:rPr>
        <w:t xml:space="preserve">2. ŠTUDENTI PRIZNANI UMETNIKI </w:t>
      </w: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- Prošnji prilagam (obkrožite alinejo pred prilogo):</w:t>
      </w:r>
    </w:p>
    <w:p w14:paraId="10D29EDF" w14:textId="63EC0A43" w:rsidR="008F5A3C" w:rsidRPr="008F5A3C" w:rsidRDefault="008F5A3C" w:rsidP="005D6AE9">
      <w:pPr>
        <w:pStyle w:val="Odstavekseznam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8F5A3C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primarni dokumenti so: dokazila o prejetih nagradah oz. priznanjih za izjemne dosežke na umetniškem področju, ki jih izdajo ustrezne ustanove na državnem ali mednarodnem nivoju (brez primarnih dokazil status ni mogoč), potrdilo Ministrstva za kulturo o statusu kulturnega delavca ali o umetniškem dosežku,</w:t>
      </w:r>
    </w:p>
    <w:p w14:paraId="7B257EF1" w14:textId="431A52EC" w:rsidR="008F5A3C" w:rsidRPr="008F5A3C" w:rsidRDefault="008F5A3C" w:rsidP="005D6AE9">
      <w:pPr>
        <w:pStyle w:val="Odstavekseznam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8F5A3C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sekundarni dokumenti imajo dopolnilno in pojasnjevalno vlogo in so: bibliografski podatki kandidata oz. kritiške reference z umetniškega področja, dokazila o članstvu v nacionalni ali mednarodni organizaciji s področja umetnosti in druga potrdila o statusu aktivnega umetniškega delovanja na državnem ali mednarodnem nivoju</w:t>
      </w: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.</w:t>
      </w:r>
    </w:p>
    <w:p w14:paraId="0A755ABA" w14:textId="77777777" w:rsidR="008F5A3C" w:rsidRPr="000C251B" w:rsidRDefault="008F5A3C" w:rsidP="000C251B">
      <w:pPr>
        <w:pStyle w:val="Odstavekseznama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</w:p>
    <w:p w14:paraId="256987E3" w14:textId="6C78EE1E" w:rsidR="00121FE4" w:rsidRPr="000C251B" w:rsidRDefault="008F5A3C" w:rsidP="000C251B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b/>
          <w:bCs/>
          <w:color w:val="000000"/>
          <w:sz w:val="15"/>
          <w:szCs w:val="15"/>
          <w:lang w:eastAsia="sl-SI"/>
        </w:rPr>
        <w:t>3. ŠTUDENTI FUNKCIONARJI</w:t>
      </w:r>
      <w:r w:rsidR="00BC5158" w:rsidRPr="000C251B">
        <w:rPr>
          <w:rFonts w:ascii="Calibri" w:eastAsia="Times New Roman" w:hAnsi="Calibri" w:cs="Times New Roman"/>
          <w:b/>
          <w:bCs/>
          <w:color w:val="000000"/>
          <w:sz w:val="15"/>
          <w:szCs w:val="15"/>
          <w:lang w:eastAsia="sl-SI"/>
        </w:rPr>
        <w:t xml:space="preserve"> </w:t>
      </w:r>
      <w:r w:rsidR="00BC5158"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- Prošnji prilagam:</w:t>
      </w:r>
    </w:p>
    <w:p w14:paraId="39ED419E" w14:textId="145AEB65" w:rsidR="008F5A3C" w:rsidRPr="000C251B" w:rsidRDefault="008F5A3C" w:rsidP="000C251B">
      <w:pPr>
        <w:pStyle w:val="Odstavekseznama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fotokopijo sklepa o imenovanju na funkcijo, ki je bil izdan skladno s splošnimi akti Univerze.</w:t>
      </w:r>
    </w:p>
    <w:p w14:paraId="7FDA947B" w14:textId="77777777" w:rsidR="008F5A3C" w:rsidRPr="000C251B" w:rsidRDefault="008F5A3C" w:rsidP="000C251B">
      <w:pPr>
        <w:pStyle w:val="Odstavekseznama"/>
        <w:spacing w:after="0" w:line="240" w:lineRule="auto"/>
        <w:ind w:left="709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</w:p>
    <w:p w14:paraId="5C8ED9A4" w14:textId="1EA43EE4" w:rsidR="00121FE4" w:rsidRPr="000C251B" w:rsidRDefault="008F5A3C" w:rsidP="000C25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5"/>
          <w:szCs w:val="15"/>
          <w:u w:val="single"/>
          <w:lang w:eastAsia="sl-SI"/>
        </w:rPr>
      </w:pPr>
      <w:r w:rsidRPr="000C251B">
        <w:rPr>
          <w:rFonts w:ascii="Calibri" w:eastAsia="Times New Roman" w:hAnsi="Calibri" w:cs="Times New Roman"/>
          <w:b/>
          <w:color w:val="000000"/>
          <w:sz w:val="15"/>
          <w:szCs w:val="15"/>
          <w:lang w:eastAsia="sl-SI"/>
        </w:rPr>
        <w:t>4</w:t>
      </w:r>
      <w:r w:rsidR="00121FE4" w:rsidRPr="000C251B">
        <w:rPr>
          <w:rFonts w:ascii="Calibri" w:eastAsia="Times New Roman" w:hAnsi="Calibri" w:cs="Times New Roman"/>
          <w:b/>
          <w:color w:val="000000"/>
          <w:sz w:val="15"/>
          <w:szCs w:val="15"/>
          <w:lang w:eastAsia="sl-SI"/>
        </w:rPr>
        <w:t>. MATERINSTVO/OČETOVSTVO</w:t>
      </w:r>
      <w:r w:rsidR="00121FE4"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 - Prošnji prilagam:</w:t>
      </w:r>
    </w:p>
    <w:p w14:paraId="6F406209" w14:textId="77777777" w:rsidR="00121FE4" w:rsidRPr="000C251B" w:rsidRDefault="00121FE4" w:rsidP="000C251B">
      <w:pPr>
        <w:numPr>
          <w:ilvl w:val="0"/>
          <w:numId w:val="1"/>
        </w:numPr>
        <w:spacing w:before="60"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izpisek iz rojstne matične knjige za otroka.</w:t>
      </w:r>
    </w:p>
    <w:p w14:paraId="13FDDDF8" w14:textId="77777777" w:rsidR="00121FE4" w:rsidRPr="000C251B" w:rsidRDefault="00121FE4" w:rsidP="000C25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</w:p>
    <w:p w14:paraId="0D393FC0" w14:textId="028BB8FD" w:rsidR="00121FE4" w:rsidRPr="000C251B" w:rsidRDefault="008F5A3C" w:rsidP="000C25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5"/>
          <w:szCs w:val="15"/>
          <w:u w:val="single"/>
          <w:lang w:eastAsia="sl-SI"/>
        </w:rPr>
      </w:pPr>
      <w:r w:rsidRPr="000C251B">
        <w:rPr>
          <w:rFonts w:ascii="Calibri" w:eastAsia="Times New Roman" w:hAnsi="Calibri" w:cs="Times New Roman"/>
          <w:b/>
          <w:color w:val="000000"/>
          <w:sz w:val="15"/>
          <w:szCs w:val="15"/>
          <w:lang w:eastAsia="sl-SI"/>
        </w:rPr>
        <w:t>5</w:t>
      </w:r>
      <w:r w:rsidR="00121FE4" w:rsidRPr="000C251B">
        <w:rPr>
          <w:rFonts w:ascii="Calibri" w:eastAsia="Times New Roman" w:hAnsi="Calibri" w:cs="Times New Roman"/>
          <w:b/>
          <w:color w:val="000000"/>
          <w:sz w:val="15"/>
          <w:szCs w:val="15"/>
          <w:lang w:eastAsia="sl-SI"/>
        </w:rPr>
        <w:t>. BOLEZEN, KI TRAJA NAJMANJ TRI MESECE V ČASU PREDAVANJ ALI EN MESEC V ČASU IZPITNIH ROKOV</w:t>
      </w:r>
      <w:r w:rsidR="00121FE4"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 - Prošnji prilagam (obkrožite alinejo pred prilogo):</w:t>
      </w:r>
      <w:r w:rsidR="00121FE4" w:rsidRPr="000C251B">
        <w:rPr>
          <w:rFonts w:ascii="Calibri" w:eastAsia="Times New Roman" w:hAnsi="Calibri" w:cs="Times New Roman"/>
          <w:color w:val="000000"/>
          <w:sz w:val="15"/>
          <w:szCs w:val="15"/>
          <w:u w:val="single"/>
          <w:lang w:eastAsia="sl-SI"/>
        </w:rPr>
        <w:t xml:space="preserve"> </w:t>
      </w:r>
    </w:p>
    <w:p w14:paraId="684F5541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zdravniško potrdilo za študenta ali otroka študenta izdano po zaključku zdravljenja, iz katerega je razvidno trajanje bolezni, opis bolezni ter vpliv na študentovo zmožnost opravljanja študijskih obveznosti,</w:t>
      </w:r>
    </w:p>
    <w:p w14:paraId="46869AC5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poškodben list, odpustno pismo bolnišnice oz. drugo zdravniško potrdilo za študenta ali otroka študenta, iz katerega je razvidno zdravljenje in čas trajanja bolezni,</w:t>
      </w:r>
    </w:p>
    <w:p w14:paraId="34EC5095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potrdilo specialista o rizični nosečnosti, iz katerega je razvidno trajanje bolezni ter njen vpliv na študentkino zmožnost opravljanja študijskih obveznosti.</w:t>
      </w:r>
    </w:p>
    <w:p w14:paraId="68DC35E0" w14:textId="77777777" w:rsidR="00121FE4" w:rsidRPr="000C251B" w:rsidRDefault="00121FE4" w:rsidP="000C25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</w:p>
    <w:p w14:paraId="630BB2BB" w14:textId="6B3BEC76" w:rsidR="00121FE4" w:rsidRPr="000C251B" w:rsidRDefault="008F5A3C" w:rsidP="000C25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b/>
          <w:color w:val="000000"/>
          <w:sz w:val="15"/>
          <w:szCs w:val="15"/>
          <w:lang w:eastAsia="sl-SI"/>
        </w:rPr>
        <w:t>6</w:t>
      </w:r>
      <w:r w:rsidR="00121FE4" w:rsidRPr="000C251B">
        <w:rPr>
          <w:rFonts w:ascii="Calibri" w:eastAsia="Times New Roman" w:hAnsi="Calibri" w:cs="Times New Roman"/>
          <w:b/>
          <w:color w:val="000000"/>
          <w:sz w:val="15"/>
          <w:szCs w:val="15"/>
          <w:lang w:eastAsia="sl-SI"/>
        </w:rPr>
        <w:t>. IZJEMNE SOCIALNE IN DRUŽINSKE OKOLIŠČINE</w:t>
      </w:r>
      <w:r w:rsidR="00121FE4"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 - Prošnji prilagam (obkrožite alinejo pred prilogo):</w:t>
      </w:r>
    </w:p>
    <w:p w14:paraId="52D4A066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odločbe CSD za študenta ali za družinske člane v skupnem gospodinjstvu, </w:t>
      </w:r>
    </w:p>
    <w:p w14:paraId="421A5B8C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mnenja CSD za študenta ali za družinske člane v skupnem gospodinjstvu, </w:t>
      </w:r>
    </w:p>
    <w:p w14:paraId="0836D252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odločbe FURS za študenta ali za družinske člane v skupnem gospodinjstvu, </w:t>
      </w:r>
    </w:p>
    <w:p w14:paraId="3A2F39B4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odločbe ZPIZ za študenta ali za družinske člane v skupnem gospodinjstvu, </w:t>
      </w:r>
    </w:p>
    <w:p w14:paraId="40C584C9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potrdilo Zavoda za zaposlovanje o brezposelnosti za družinske člane v skupnem gospodinjstvu, </w:t>
      </w:r>
    </w:p>
    <w:p w14:paraId="7483D70D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sodbe v družinsko pravnih oz. kazenskih zadevah za študenta ali za družinske člane v skupnem gospodinjstvu,</w:t>
      </w:r>
    </w:p>
    <w:p w14:paraId="00DE0B3B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policijske zapisnike oz. ukrepi za izjemne socialne in družinske razmere,</w:t>
      </w:r>
    </w:p>
    <w:p w14:paraId="61619380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izpisek iz rojstne matične knjige za otroka (za otroke stare do 3 let). Smiselno s tem velja tudi za študenta očeta, če živi z otrokom v skupnem gospodinjstvu,</w:t>
      </w:r>
    </w:p>
    <w:p w14:paraId="776470C3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izpisek iz matičnega registra o smrti (oče, mati, brat sestra, zakonec, otrok in skrbnik, v tekočem ali preteklem študijskem letu),</w:t>
      </w:r>
    </w:p>
    <w:p w14:paraId="6346D748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odločba o invalidnosti za študenta ali za družinske člane v skupnem gospodinjstvu,</w:t>
      </w:r>
    </w:p>
    <w:p w14:paraId="2FBDDB78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potrdilo, ki izkazuje težjo bolezen ali stanje družinskega člana v skupnem gospodinjstvu, ki zahteva dodatno pomoč oz. nego,</w:t>
      </w:r>
    </w:p>
    <w:p w14:paraId="21995D2B" w14:textId="77777777" w:rsidR="00121FE4" w:rsidRPr="000C251B" w:rsidRDefault="00121FE4" w:rsidP="000C251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potrdilo Upravne enote o skupnem gospodinjstvu (zgolj kot dopolnilno potrdilo, kadar se dokazila nanašajo na družinske člane v skupnem gospodinjstvu).</w:t>
      </w:r>
    </w:p>
    <w:p w14:paraId="1397F48B" w14:textId="77777777" w:rsidR="00121FE4" w:rsidRPr="000C251B" w:rsidRDefault="00121FE4" w:rsidP="000C25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</w:p>
    <w:p w14:paraId="478D3BA2" w14:textId="77777777" w:rsidR="00121FE4" w:rsidRPr="000C251B" w:rsidRDefault="00121FE4" w:rsidP="000C25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5"/>
          <w:szCs w:val="15"/>
          <w:u w:val="single"/>
          <w:lang w:eastAsia="sl-SI"/>
        </w:rPr>
      </w:pPr>
      <w:r w:rsidRPr="000C251B">
        <w:rPr>
          <w:rFonts w:ascii="Calibri" w:eastAsia="Times New Roman" w:hAnsi="Calibri" w:cs="Times New Roman"/>
          <w:b/>
          <w:color w:val="000000"/>
          <w:sz w:val="15"/>
          <w:szCs w:val="15"/>
          <w:lang w:eastAsia="sl-SI"/>
        </w:rPr>
        <w:t>5. IZOBRAŽEVANJE V TUJINI</w:t>
      </w: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 - Prošnji prilagam:</w:t>
      </w:r>
    </w:p>
    <w:p w14:paraId="1035861A" w14:textId="77777777" w:rsidR="00121FE4" w:rsidRPr="000C251B" w:rsidRDefault="00121FE4" w:rsidP="000C251B">
      <w:pPr>
        <w:numPr>
          <w:ilvl w:val="0"/>
          <w:numId w:val="1"/>
        </w:numPr>
        <w:spacing w:before="60" w:after="0" w:line="240" w:lineRule="auto"/>
        <w:ind w:left="426" w:hanging="289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pogodbo o izobraževanju v tujini v trajanju, daljšem od 90 dni v tekočem študijskem letu (ne velja za strokovne prakse).</w:t>
      </w:r>
    </w:p>
    <w:p w14:paraId="70665B86" w14:textId="77777777" w:rsidR="00121FE4" w:rsidRPr="000C251B" w:rsidRDefault="00121FE4" w:rsidP="000C251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5"/>
          <w:szCs w:val="15"/>
          <w:lang w:eastAsia="sl-SI"/>
        </w:rPr>
      </w:pPr>
    </w:p>
    <w:p w14:paraId="21D219D8" w14:textId="77777777" w:rsidR="00121FE4" w:rsidRPr="000C251B" w:rsidRDefault="00121FE4" w:rsidP="000C25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b/>
          <w:color w:val="000000"/>
          <w:sz w:val="15"/>
          <w:szCs w:val="15"/>
          <w:lang w:eastAsia="sl-SI"/>
        </w:rPr>
        <w:t>6. AKTIVNO DELO V ORGANIH UNIVERZE OZ. ČLANICE UNIVERZE</w:t>
      </w: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 - Prošnji prilagam:</w:t>
      </w:r>
    </w:p>
    <w:p w14:paraId="1436382E" w14:textId="77777777" w:rsidR="00121FE4" w:rsidRPr="000C251B" w:rsidRDefault="00121FE4" w:rsidP="000C251B">
      <w:pPr>
        <w:numPr>
          <w:ilvl w:val="0"/>
          <w:numId w:val="1"/>
        </w:numPr>
        <w:spacing w:before="6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potrdilo rektorja ali dekana ali predsedujočega organa o članstvu ter aktivnem delu v organu univerze oz. članice univerze z izkazom prisotnosti.</w:t>
      </w:r>
    </w:p>
    <w:p w14:paraId="7F1605D6" w14:textId="77777777" w:rsidR="00121FE4" w:rsidRPr="000C251B" w:rsidRDefault="00121FE4" w:rsidP="000C251B">
      <w:pPr>
        <w:spacing w:before="60" w:after="0" w:line="240" w:lineRule="auto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b/>
          <w:color w:val="000000"/>
          <w:sz w:val="15"/>
          <w:szCs w:val="15"/>
          <w:lang w:eastAsia="sl-SI"/>
        </w:rPr>
        <w:t>7. DRUGO</w:t>
      </w: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 xml:space="preserve"> - Prošnji prilagam: </w:t>
      </w:r>
    </w:p>
    <w:p w14:paraId="0AEAEDBD" w14:textId="77777777" w:rsidR="00121FE4" w:rsidRPr="000C251B" w:rsidRDefault="00121FE4" w:rsidP="000C251B">
      <w:pPr>
        <w:numPr>
          <w:ilvl w:val="0"/>
          <w:numId w:val="1"/>
        </w:numPr>
        <w:spacing w:before="60"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</w:pPr>
      <w:r w:rsidRPr="000C251B">
        <w:rPr>
          <w:rFonts w:ascii="Calibri" w:eastAsia="Times New Roman" w:hAnsi="Calibri" w:cs="Times New Roman"/>
          <w:color w:val="000000"/>
          <w:sz w:val="15"/>
          <w:szCs w:val="15"/>
          <w:lang w:eastAsia="sl-SI"/>
        </w:rPr>
        <w:t>dokazilo o upravičenosti razloga (potrdilo, odločba, sklep, izpisek, pogodba, mnenje ipd.).</w:t>
      </w:r>
    </w:p>
    <w:p w14:paraId="71AF1D09" w14:textId="77777777" w:rsidR="00121FE4" w:rsidRPr="00121FE4" w:rsidRDefault="00121FE4" w:rsidP="000C251B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sl-SI"/>
        </w:rPr>
      </w:pPr>
      <w:r w:rsidRPr="00121FE4"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EF479" wp14:editId="3F15ADA8">
                <wp:simplePos x="0" y="0"/>
                <wp:positionH relativeFrom="column">
                  <wp:posOffset>-5715</wp:posOffset>
                </wp:positionH>
                <wp:positionV relativeFrom="paragraph">
                  <wp:posOffset>50165</wp:posOffset>
                </wp:positionV>
                <wp:extent cx="6153150" cy="0"/>
                <wp:effectExtent l="13335" t="14605" r="15240" b="13970"/>
                <wp:wrapNone/>
                <wp:docPr id="13" name="Raven puščični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A346" id="Raven puščični povezovalnik 13" o:spid="_x0000_s1026" type="#_x0000_t32" style="position:absolute;margin-left:-.45pt;margin-top:3.95pt;width:48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" strokeweight="1pt">
                <v:stroke dashstyle="1 1"/>
              </v:shape>
            </w:pict>
          </mc:Fallback>
        </mc:AlternateContent>
      </w:r>
    </w:p>
    <w:p w14:paraId="3CBA4191" w14:textId="76BC3476" w:rsidR="00121FE4" w:rsidRPr="001C5D17" w:rsidRDefault="00121FE4" w:rsidP="00121FE4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sl-SI"/>
        </w:rPr>
      </w:pPr>
      <w:r w:rsidRPr="001C5D17">
        <w:rPr>
          <w:rFonts w:ascii="Calibri" w:eastAsia="Times New Roman" w:hAnsi="Calibri" w:cs="Arial"/>
          <w:b/>
          <w:color w:val="000000"/>
          <w:sz w:val="20"/>
          <w:szCs w:val="20"/>
          <w:lang w:eastAsia="sl-SI"/>
        </w:rPr>
        <w:t>Utemeljitev</w:t>
      </w:r>
      <w:r w:rsidRPr="001C5D17">
        <w:rPr>
          <w:rFonts w:ascii="Calibri" w:eastAsia="Times New Roman" w:hAnsi="Calibri" w:cs="Times New Roman"/>
          <w:b/>
          <w:color w:val="000000"/>
          <w:sz w:val="20"/>
          <w:szCs w:val="20"/>
          <w:lang w:eastAsia="sl-SI"/>
        </w:rPr>
        <w:t xml:space="preserve"> (če potrebujete več prostora za utemeljitev, pr</w:t>
      </w:r>
      <w:r w:rsidR="005D6AE9">
        <w:rPr>
          <w:rFonts w:ascii="Calibri" w:eastAsia="Times New Roman" w:hAnsi="Calibri" w:cs="Times New Roman"/>
          <w:b/>
          <w:color w:val="000000"/>
          <w:sz w:val="20"/>
          <w:szCs w:val="20"/>
          <w:lang w:eastAsia="sl-SI"/>
        </w:rPr>
        <w:t>iložite</w:t>
      </w:r>
      <w:r w:rsidRPr="001C5D17">
        <w:rPr>
          <w:rFonts w:ascii="Calibri" w:eastAsia="Times New Roman" w:hAnsi="Calibri" w:cs="Times New Roman"/>
          <w:b/>
          <w:color w:val="000000"/>
          <w:sz w:val="20"/>
          <w:szCs w:val="20"/>
          <w:lang w:eastAsia="sl-SI"/>
        </w:rPr>
        <w:t xml:space="preserve"> dodatni A4 list)</w:t>
      </w:r>
      <w:r w:rsidRPr="001C5D17">
        <w:rPr>
          <w:rFonts w:ascii="Calibri" w:eastAsia="Times New Roman" w:hAnsi="Calibri" w:cs="Arial"/>
          <w:b/>
          <w:color w:val="000000"/>
          <w:sz w:val="20"/>
          <w:szCs w:val="20"/>
          <w:lang w:eastAsia="sl-SI"/>
        </w:rPr>
        <w:t xml:space="preserve">: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1FE4" w:rsidRPr="00121FE4" w14:paraId="46A914B9" w14:textId="77777777" w:rsidTr="00137806">
        <w:trPr>
          <w:trHeight w:val="397"/>
        </w:trPr>
        <w:tc>
          <w:tcPr>
            <w:tcW w:w="9779" w:type="dxa"/>
            <w:vAlign w:val="bottom"/>
          </w:tcPr>
          <w:p w14:paraId="50722959" w14:textId="77777777" w:rsidR="00121FE4" w:rsidRPr="00121FE4" w:rsidRDefault="00121FE4" w:rsidP="00121FE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121FE4" w:rsidRPr="00121FE4" w14:paraId="37652D14" w14:textId="77777777" w:rsidTr="00137806">
        <w:trPr>
          <w:trHeight w:val="397"/>
        </w:trPr>
        <w:tc>
          <w:tcPr>
            <w:tcW w:w="9779" w:type="dxa"/>
            <w:vAlign w:val="bottom"/>
          </w:tcPr>
          <w:p w14:paraId="5F8CCB6E" w14:textId="77777777" w:rsidR="00121FE4" w:rsidRPr="00121FE4" w:rsidRDefault="00121FE4" w:rsidP="00121FE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121FE4" w:rsidRPr="00121FE4" w14:paraId="0B9E3F69" w14:textId="77777777" w:rsidTr="00137806">
        <w:trPr>
          <w:trHeight w:val="397"/>
        </w:trPr>
        <w:tc>
          <w:tcPr>
            <w:tcW w:w="9779" w:type="dxa"/>
            <w:vAlign w:val="bottom"/>
          </w:tcPr>
          <w:p w14:paraId="3F7F243E" w14:textId="77777777" w:rsidR="00121FE4" w:rsidRPr="00121FE4" w:rsidRDefault="00121FE4" w:rsidP="00121FE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0C251B" w:rsidRPr="00121FE4" w14:paraId="559F6C19" w14:textId="77777777" w:rsidTr="00137806">
        <w:trPr>
          <w:trHeight w:val="397"/>
        </w:trPr>
        <w:tc>
          <w:tcPr>
            <w:tcW w:w="9779" w:type="dxa"/>
            <w:vAlign w:val="bottom"/>
          </w:tcPr>
          <w:p w14:paraId="041C8823" w14:textId="77777777" w:rsidR="000C251B" w:rsidRPr="00121FE4" w:rsidRDefault="000C251B" w:rsidP="00121FE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</w:tbl>
    <w:p w14:paraId="50F34D4D" w14:textId="77777777" w:rsidR="00121FE4" w:rsidRPr="00121FE4" w:rsidRDefault="00121FE4" w:rsidP="00121FE4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"/>
        <w:gridCol w:w="2297"/>
        <w:gridCol w:w="705"/>
        <w:gridCol w:w="1672"/>
        <w:gridCol w:w="1255"/>
        <w:gridCol w:w="3388"/>
      </w:tblGrid>
      <w:tr w:rsidR="00121FE4" w:rsidRPr="00121FE4" w14:paraId="098C1010" w14:textId="77777777" w:rsidTr="00137806">
        <w:tc>
          <w:tcPr>
            <w:tcW w:w="322" w:type="dxa"/>
            <w:vAlign w:val="bottom"/>
          </w:tcPr>
          <w:p w14:paraId="20E9589E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14:paraId="32F9707A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vAlign w:val="bottom"/>
          </w:tcPr>
          <w:p w14:paraId="265CD250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, dne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1FD004F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75" w:type="dxa"/>
            <w:vAlign w:val="bottom"/>
          </w:tcPr>
          <w:p w14:paraId="7201A7D8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vAlign w:val="bottom"/>
          </w:tcPr>
          <w:p w14:paraId="4490FECE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121FE4" w:rsidRPr="00121FE4" w14:paraId="67B82AC1" w14:textId="77777777" w:rsidTr="00137806">
        <w:trPr>
          <w:trHeight w:val="170"/>
        </w:trPr>
        <w:tc>
          <w:tcPr>
            <w:tcW w:w="322" w:type="dxa"/>
            <w:vAlign w:val="bottom"/>
          </w:tcPr>
          <w:p w14:paraId="5D50E684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vAlign w:val="bottom"/>
          </w:tcPr>
          <w:p w14:paraId="03A83258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vAlign w:val="bottom"/>
          </w:tcPr>
          <w:p w14:paraId="66A00C05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24FA028C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75" w:type="dxa"/>
            <w:vAlign w:val="bottom"/>
          </w:tcPr>
          <w:p w14:paraId="26406976" w14:textId="77777777" w:rsidR="00121FE4" w:rsidRPr="00121FE4" w:rsidRDefault="00121FE4" w:rsidP="0012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</w:tcPr>
          <w:p w14:paraId="101A9AFA" w14:textId="77777777" w:rsidR="00121FE4" w:rsidRPr="00121FE4" w:rsidRDefault="00121FE4" w:rsidP="00121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sl-SI"/>
              </w:rPr>
            </w:pPr>
            <w:r w:rsidRPr="00121FE4">
              <w:rPr>
                <w:rFonts w:ascii="Calibri" w:eastAsia="Times New Roman" w:hAnsi="Calibri" w:cs="Times New Roman"/>
                <w:i/>
                <w:color w:val="000000"/>
                <w:sz w:val="16"/>
                <w:szCs w:val="18"/>
                <w:lang w:eastAsia="sl-SI"/>
              </w:rPr>
              <w:t>Podpis študenta_tke</w:t>
            </w:r>
          </w:p>
        </w:tc>
      </w:tr>
    </w:tbl>
    <w:p w14:paraId="6E10B571" w14:textId="77777777" w:rsidR="009F20B9" w:rsidRDefault="009F20B9"/>
    <w:sectPr w:rsidR="009F20B9" w:rsidSect="00E55E25">
      <w:headerReference w:type="default" r:id="rId33"/>
      <w:footerReference w:type="default" r:id="rId34"/>
      <w:type w:val="continuous"/>
      <w:pgSz w:w="11907" w:h="16840" w:code="9"/>
      <w:pgMar w:top="252" w:right="1134" w:bottom="1701" w:left="1134" w:header="709" w:footer="46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A33EB" w14:textId="77777777" w:rsidR="002B7047" w:rsidRDefault="002B7047">
      <w:pPr>
        <w:spacing w:after="0" w:line="240" w:lineRule="auto"/>
      </w:pPr>
      <w:r>
        <w:separator/>
      </w:r>
    </w:p>
  </w:endnote>
  <w:endnote w:type="continuationSeparator" w:id="0">
    <w:p w14:paraId="5F2C1F1B" w14:textId="77777777" w:rsidR="002B7047" w:rsidRDefault="002B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0FD8" w14:textId="77777777" w:rsidR="00121FE4" w:rsidRDefault="00121FE4">
    <w:pPr>
      <w:pStyle w:val="Noga"/>
      <w:jc w:val="center"/>
    </w:pPr>
  </w:p>
  <w:p w14:paraId="7275938E" w14:textId="77777777" w:rsidR="00121FE4" w:rsidRDefault="00121FE4" w:rsidP="00FF5E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4FE29B0C" wp14:editId="4362E949">
          <wp:extent cx="504825" cy="628650"/>
          <wp:effectExtent l="0" t="0" r="9525" b="0"/>
          <wp:docPr id="16" name="Slika 16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A905F" w14:textId="77777777" w:rsidR="00121FE4" w:rsidRDefault="00121FE4" w:rsidP="00FF5E99">
    <w:pPr>
      <w:pStyle w:val="Noga"/>
      <w:jc w:val="center"/>
      <w:rPr>
        <w:color w:val="006A8E"/>
        <w:sz w:val="18"/>
      </w:rPr>
    </w:pPr>
  </w:p>
  <w:p w14:paraId="617141A2" w14:textId="77777777" w:rsidR="00121FE4" w:rsidRPr="003D6941" w:rsidRDefault="00121FE4" w:rsidP="00FF5E99">
    <w:pPr>
      <w:pStyle w:val="Noga"/>
      <w:jc w:val="center"/>
      <w:rPr>
        <w:color w:val="006A8E"/>
        <w:sz w:val="18"/>
        <w:szCs w:val="18"/>
      </w:rPr>
    </w:pPr>
    <w:r w:rsidRPr="00A4145A">
      <w:rPr>
        <w:rStyle w:val="A1"/>
        <w:rFonts w:ascii="Calibri" w:hAnsi="Calibri"/>
        <w:sz w:val="18"/>
        <w:szCs w:val="18"/>
      </w:rPr>
      <w:t>www.fvv.u</w:t>
    </w:r>
    <w:r>
      <w:rPr>
        <w:rStyle w:val="A1"/>
        <w:rFonts w:ascii="Calibri" w:hAnsi="Calibri"/>
        <w:sz w:val="18"/>
        <w:szCs w:val="18"/>
      </w:rPr>
      <w:t>m</w:t>
    </w:r>
    <w:r w:rsidRPr="00A4145A">
      <w:rPr>
        <w:rStyle w:val="A1"/>
        <w:rFonts w:ascii="Calibri" w:hAnsi="Calibri"/>
        <w:sz w:val="18"/>
        <w:szCs w:val="18"/>
      </w:rPr>
      <w:t>.si | fvv@</w:t>
    </w:r>
    <w:r>
      <w:rPr>
        <w:rStyle w:val="A1"/>
        <w:rFonts w:ascii="Calibri" w:hAnsi="Calibri"/>
        <w:sz w:val="18"/>
        <w:szCs w:val="18"/>
      </w:rPr>
      <w:t xml:space="preserve">um.si | t +386 1 3008 300 </w:t>
    </w:r>
    <w:r w:rsidRPr="00A4145A">
      <w:rPr>
        <w:rStyle w:val="A1"/>
        <w:rFonts w:ascii="Calibri" w:hAnsi="Calibri"/>
        <w:sz w:val="18"/>
        <w:szCs w:val="18"/>
      </w:rPr>
      <w:t>| trr: 01100-6000006231 | id ddv: SI 716 74705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D95F" w14:textId="77777777" w:rsidR="002B7047" w:rsidRDefault="00121FE4" w:rsidP="00544AB8">
    <w:pPr>
      <w:pStyle w:val="Noga"/>
      <w:jc w:val="center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449C6BC3" wp14:editId="3FDEF44D">
          <wp:extent cx="504825" cy="628650"/>
          <wp:effectExtent l="0" t="0" r="9525" b="0"/>
          <wp:docPr id="15" name="Slika 15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1BE2C" w14:textId="77777777" w:rsidR="002B7047" w:rsidRDefault="002B7047" w:rsidP="00544AB8">
    <w:pPr>
      <w:pStyle w:val="Noga"/>
      <w:jc w:val="center"/>
      <w:rPr>
        <w:color w:val="006A8E"/>
        <w:sz w:val="18"/>
      </w:rPr>
    </w:pPr>
  </w:p>
  <w:p w14:paraId="22195B5A" w14:textId="77777777" w:rsidR="002B7047" w:rsidRDefault="00121FE4" w:rsidP="00EF40C4">
    <w:pPr>
      <w:pStyle w:val="Noga"/>
      <w:jc w:val="center"/>
      <w:rPr>
        <w:rStyle w:val="A1"/>
        <w:rFonts w:ascii="Calibri" w:hAnsi="Calibri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www.fvv.um</w:t>
    </w:r>
    <w:r w:rsidRPr="00A4145A">
      <w:rPr>
        <w:rStyle w:val="A1"/>
        <w:rFonts w:ascii="Calibri" w:hAnsi="Calibri"/>
        <w:sz w:val="18"/>
        <w:szCs w:val="18"/>
      </w:rPr>
      <w:t>.si | fvv@</w:t>
    </w:r>
    <w:r>
      <w:rPr>
        <w:rStyle w:val="A1"/>
        <w:rFonts w:ascii="Calibri" w:hAnsi="Calibri"/>
        <w:sz w:val="18"/>
        <w:szCs w:val="18"/>
      </w:rPr>
      <w:t xml:space="preserve">um.si | t +386 1 3008 300 </w:t>
    </w:r>
    <w:r w:rsidRPr="00A4145A">
      <w:rPr>
        <w:rStyle w:val="A1"/>
        <w:rFonts w:ascii="Calibri" w:hAnsi="Calibri"/>
        <w:sz w:val="18"/>
        <w:szCs w:val="18"/>
      </w:rPr>
      <w:t>| trr: 01100-6000006231 | id ddv: SI 716 74705</w:t>
    </w:r>
  </w:p>
  <w:p w14:paraId="41D25C78" w14:textId="77777777" w:rsidR="002B7047" w:rsidRPr="003D6941" w:rsidRDefault="002B7047" w:rsidP="00EF40C4">
    <w:pPr>
      <w:pStyle w:val="Noga"/>
      <w:jc w:val="center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B019" w14:textId="77777777" w:rsidR="002B7047" w:rsidRDefault="002B7047">
      <w:pPr>
        <w:spacing w:after="0" w:line="240" w:lineRule="auto"/>
      </w:pPr>
      <w:r>
        <w:separator/>
      </w:r>
    </w:p>
  </w:footnote>
  <w:footnote w:type="continuationSeparator" w:id="0">
    <w:p w14:paraId="60490E8E" w14:textId="77777777" w:rsidR="002B7047" w:rsidRDefault="002B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A3BB" w14:textId="77777777" w:rsidR="00121FE4" w:rsidRPr="000B3D5E" w:rsidRDefault="00121FE4" w:rsidP="00F15070">
    <w:pPr>
      <w:pStyle w:val="Glava"/>
      <w:tabs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rPr>
        <w:rFonts w:ascii="Trebuchet MS" w:hAnsi="Trebuchet MS"/>
        <w:noProof/>
        <w:color w:val="4D4D4D"/>
        <w:sz w:val="18"/>
        <w:szCs w:val="18"/>
      </w:rPr>
    </w:pPr>
    <w:r w:rsidRPr="000B3D5E">
      <w:rPr>
        <w:rFonts w:ascii="Trebuchet MS" w:hAnsi="Trebuchet MS"/>
        <w:noProof/>
        <w:color w:val="4D4D4D"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556BF" wp14:editId="2F8D86E6">
              <wp:simplePos x="0" y="0"/>
              <wp:positionH relativeFrom="column">
                <wp:posOffset>3693160</wp:posOffset>
              </wp:positionH>
              <wp:positionV relativeFrom="paragraph">
                <wp:posOffset>3175</wp:posOffset>
              </wp:positionV>
              <wp:extent cx="2446020" cy="118110"/>
              <wp:effectExtent l="0" t="3175" r="4445" b="2540"/>
              <wp:wrapNone/>
              <wp:docPr id="18" name="Polje z besedilo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F0D5B" w14:textId="77777777" w:rsidR="00121FE4" w:rsidRPr="000B3D5E" w:rsidRDefault="00121FE4" w:rsidP="000B3D5E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O</w:t>
                          </w:r>
                          <w:r w:rsidRPr="000B3D5E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br</w:t>
                          </w: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.  O-5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56BF" id="_x0000_t202" coordsize="21600,21600" o:spt="202" path="m,l,21600r21600,l21600,xe">
              <v:stroke joinstyle="miter"/>
              <v:path gradientshapeok="t" o:connecttype="rect"/>
            </v:shapetype>
            <v:shape id="Polje z besedilom 18" o:spid="_x0000_s1026" type="#_x0000_t202" style="position:absolute;margin-left:290.8pt;margin-top:.25pt;width:192.6pt;height:9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" filled="f" stroked="f">
              <v:textbox style="mso-fit-shape-to-text:t" inset="0,0,0,0">
                <w:txbxContent>
                  <w:p w14:paraId="674F0D5B" w14:textId="77777777" w:rsidR="00121FE4" w:rsidRPr="000B3D5E" w:rsidRDefault="00121FE4" w:rsidP="000B3D5E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</w:rPr>
                      <w:t>O</w:t>
                    </w:r>
                    <w:r w:rsidRPr="000B3D5E">
                      <w:rPr>
                        <w:rFonts w:ascii="Trebuchet MS" w:hAnsi="Trebuchet MS"/>
                        <w:sz w:val="16"/>
                        <w:szCs w:val="16"/>
                      </w:rPr>
                      <w:t>br</w:t>
                    </w:r>
                    <w:r>
                      <w:rPr>
                        <w:rFonts w:ascii="Trebuchet MS" w:hAnsi="Trebuchet MS"/>
                        <w:sz w:val="16"/>
                        <w:szCs w:val="16"/>
                      </w:rPr>
                      <w:t>.  O-5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963"/>
      <w:gridCol w:w="661"/>
      <w:gridCol w:w="4761"/>
      <w:gridCol w:w="249"/>
    </w:tblGrid>
    <w:tr w:rsidR="00121FE4" w:rsidRPr="006510BC" w14:paraId="406EFB06" w14:textId="77777777" w:rsidTr="00DA5F20">
      <w:trPr>
        <w:trHeight w:val="227"/>
      </w:trPr>
      <w:tc>
        <w:tcPr>
          <w:tcW w:w="4125" w:type="dxa"/>
          <w:vMerge w:val="restart"/>
          <w:tcBorders>
            <w:top w:val="nil"/>
            <w:left w:val="nil"/>
            <w:bottom w:val="nil"/>
          </w:tcBorders>
        </w:tcPr>
        <w:p w14:paraId="1CE22A68" w14:textId="77777777" w:rsidR="00121FE4" w:rsidRPr="00231BBC" w:rsidRDefault="00121FE4" w:rsidP="00B4633A">
          <w:pPr>
            <w:pStyle w:val="Glava"/>
            <w:jc w:val="center"/>
            <w:rPr>
              <w:lang w:eastAsia="sl-SI"/>
            </w:rPr>
          </w:pPr>
          <w:r w:rsidRPr="00231BBC">
            <w:rPr>
              <w:noProof/>
              <w:lang w:eastAsia="sl-SI"/>
            </w:rPr>
            <w:drawing>
              <wp:inline distT="0" distB="0" distL="0" distR="0" wp14:anchorId="637CF128" wp14:editId="4B3C6FEF">
                <wp:extent cx="1743075" cy="819150"/>
                <wp:effectExtent l="0" t="0" r="9525" b="0"/>
                <wp:docPr id="17" name="Slika 17" descr="logo-um-fv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-um-fv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8199B8" w14:textId="77777777" w:rsidR="00121FE4" w:rsidRPr="00231BBC" w:rsidRDefault="00121FE4" w:rsidP="00B4633A">
          <w:pPr>
            <w:pStyle w:val="Glava"/>
            <w:jc w:val="center"/>
            <w:rPr>
              <w:sz w:val="12"/>
              <w:lang w:eastAsia="sl-SI"/>
            </w:rPr>
          </w:pPr>
        </w:p>
        <w:p w14:paraId="25F2FBB1" w14:textId="77777777" w:rsidR="00121FE4" w:rsidRPr="00231BBC" w:rsidRDefault="00121FE4" w:rsidP="00B4633A">
          <w:pPr>
            <w:pStyle w:val="Glava"/>
            <w:jc w:val="center"/>
            <w:rPr>
              <w:rFonts w:ascii="Calibri" w:hAnsi="Calibri"/>
              <w:lang w:eastAsia="sl-SI"/>
            </w:rPr>
          </w:pPr>
          <w:r w:rsidRPr="00231BBC">
            <w:rPr>
              <w:rFonts w:ascii="Calibri" w:hAnsi="Calibri"/>
              <w:color w:val="006A8E"/>
              <w:sz w:val="18"/>
              <w:lang w:eastAsia="sl-SI"/>
            </w:rPr>
            <w:t>Kotnikova ulica 8</w:t>
          </w:r>
          <w:r w:rsidRPr="00231BBC">
            <w:rPr>
              <w:rFonts w:ascii="Calibri" w:hAnsi="Calibri"/>
              <w:color w:val="006A8E"/>
              <w:sz w:val="18"/>
              <w:lang w:eastAsia="sl-SI"/>
            </w:rPr>
            <w:br/>
            <w:t>1000 Ljubljana, Slovenija</w:t>
          </w:r>
        </w:p>
      </w:tc>
      <w:tc>
        <w:tcPr>
          <w:tcW w:w="5730" w:type="dxa"/>
          <w:gridSpan w:val="3"/>
          <w:tcBorders>
            <w:bottom w:val="single" w:sz="4" w:space="0" w:color="000000"/>
          </w:tcBorders>
          <w:shd w:val="clear" w:color="auto" w:fill="3B3838"/>
          <w:vAlign w:val="bottom"/>
        </w:tcPr>
        <w:p w14:paraId="75AE7297" w14:textId="77777777" w:rsidR="00121FE4" w:rsidRPr="003C7F40" w:rsidRDefault="00121FE4" w:rsidP="00DA5F20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jc w:val="center"/>
            <w:rPr>
              <w:rFonts w:ascii="Calibri" w:hAnsi="Calibri"/>
              <w:b/>
              <w:color w:val="FFFFFF"/>
              <w:sz w:val="18"/>
              <w:szCs w:val="18"/>
              <w:lang w:eastAsia="sl-SI"/>
            </w:rPr>
          </w:pPr>
          <w:r w:rsidRPr="003C7F40">
            <w:rPr>
              <w:rFonts w:ascii="Calibri" w:hAnsi="Calibri"/>
              <w:b/>
              <w:color w:val="FFFFFF"/>
              <w:sz w:val="16"/>
              <w:szCs w:val="18"/>
              <w:lang w:eastAsia="sl-SI"/>
            </w:rPr>
            <w:t xml:space="preserve">IZPOLNI </w:t>
          </w:r>
          <w:r>
            <w:rPr>
              <w:rFonts w:ascii="Calibri" w:hAnsi="Calibri"/>
              <w:b/>
              <w:color w:val="FFFFFF"/>
              <w:sz w:val="16"/>
              <w:szCs w:val="18"/>
              <w:lang w:eastAsia="sl-SI"/>
            </w:rPr>
            <w:t>FVV</w:t>
          </w:r>
        </w:p>
      </w:tc>
    </w:tr>
    <w:tr w:rsidR="00121FE4" w:rsidRPr="006510BC" w14:paraId="56D48964" w14:textId="77777777" w:rsidTr="00DA5F20">
      <w:trPr>
        <w:trHeight w:val="283"/>
      </w:trPr>
      <w:tc>
        <w:tcPr>
          <w:tcW w:w="4125" w:type="dxa"/>
          <w:vMerge/>
          <w:tcBorders>
            <w:left w:val="nil"/>
            <w:bottom w:val="nil"/>
          </w:tcBorders>
        </w:tcPr>
        <w:p w14:paraId="7CA0EBDE" w14:textId="77777777" w:rsidR="00121FE4" w:rsidRPr="00231BBC" w:rsidRDefault="00121FE4" w:rsidP="006510BC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rPr>
              <w:rFonts w:ascii="Trebuchet MS" w:hAnsi="Trebuchet MS"/>
              <w:color w:val="4D4D4D"/>
              <w:sz w:val="18"/>
              <w:szCs w:val="18"/>
              <w:lang w:eastAsia="sl-SI"/>
            </w:rPr>
          </w:pPr>
        </w:p>
      </w:tc>
      <w:tc>
        <w:tcPr>
          <w:tcW w:w="5730" w:type="dxa"/>
          <w:gridSpan w:val="3"/>
          <w:tcBorders>
            <w:bottom w:val="nil"/>
          </w:tcBorders>
          <w:vAlign w:val="bottom"/>
        </w:tcPr>
        <w:p w14:paraId="4485A9EC" w14:textId="77777777" w:rsidR="00121FE4" w:rsidRPr="003C7F40" w:rsidRDefault="00121FE4" w:rsidP="002E14C9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rPr>
              <w:rFonts w:ascii="Calibri" w:hAnsi="Calibri"/>
              <w:color w:val="0D0D0D"/>
              <w:sz w:val="18"/>
              <w:szCs w:val="18"/>
              <w:lang w:eastAsia="sl-SI"/>
            </w:rPr>
          </w:pPr>
          <w:r w:rsidRPr="003C7F40">
            <w:rPr>
              <w:rFonts w:ascii="Calibri" w:hAnsi="Calibri"/>
              <w:color w:val="0D0D0D"/>
              <w:sz w:val="18"/>
              <w:szCs w:val="18"/>
              <w:lang w:eastAsia="sl-SI"/>
            </w:rPr>
            <w:t>Komisija za študijske zadeve</w:t>
          </w:r>
          <w:r>
            <w:rPr>
              <w:rFonts w:ascii="Calibri" w:hAnsi="Calibri"/>
              <w:color w:val="0D0D0D"/>
              <w:sz w:val="18"/>
              <w:szCs w:val="18"/>
              <w:lang w:eastAsia="sl-SI"/>
            </w:rPr>
            <w:t xml:space="preserve"> FVV  /  pristojni_a prodekan_ica</w:t>
          </w:r>
          <w:r w:rsidRPr="003C7F40">
            <w:rPr>
              <w:rFonts w:ascii="Calibri" w:hAnsi="Calibri"/>
              <w:color w:val="0D0D0D"/>
              <w:sz w:val="18"/>
              <w:szCs w:val="18"/>
              <w:lang w:eastAsia="sl-SI"/>
            </w:rPr>
            <w:t xml:space="preserve"> prošnjo</w:t>
          </w:r>
        </w:p>
      </w:tc>
    </w:tr>
    <w:tr w:rsidR="00121FE4" w:rsidRPr="006510BC" w14:paraId="11EFE940" w14:textId="77777777" w:rsidTr="00DA5F20">
      <w:tc>
        <w:tcPr>
          <w:tcW w:w="4125" w:type="dxa"/>
          <w:vMerge/>
          <w:tcBorders>
            <w:left w:val="nil"/>
            <w:bottom w:val="nil"/>
          </w:tcBorders>
        </w:tcPr>
        <w:p w14:paraId="32A7A62F" w14:textId="77777777" w:rsidR="00121FE4" w:rsidRPr="00231BBC" w:rsidRDefault="00121FE4" w:rsidP="006510BC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rPr>
              <w:rFonts w:ascii="Trebuchet MS" w:hAnsi="Trebuchet MS"/>
              <w:color w:val="4D4D4D"/>
              <w:sz w:val="18"/>
              <w:szCs w:val="18"/>
              <w:lang w:eastAsia="sl-SI"/>
            </w:rPr>
          </w:pPr>
        </w:p>
      </w:tc>
      <w:tc>
        <w:tcPr>
          <w:tcW w:w="5730" w:type="dxa"/>
          <w:gridSpan w:val="3"/>
          <w:tcBorders>
            <w:top w:val="nil"/>
            <w:bottom w:val="nil"/>
          </w:tcBorders>
        </w:tcPr>
        <w:p w14:paraId="649F1F48" w14:textId="0E906301" w:rsidR="00121FE4" w:rsidRPr="003C7F40" w:rsidRDefault="00121FE4" w:rsidP="006510BC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ind w:left="214"/>
            <w:rPr>
              <w:rFonts w:ascii="Calibri" w:hAnsi="Calibri"/>
              <w:color w:val="4D4D4D"/>
              <w:sz w:val="18"/>
              <w:szCs w:val="18"/>
              <w:lang w:eastAsia="sl-SI"/>
            </w:rPr>
          </w:pPr>
          <w:r w:rsidRPr="003C7F40">
            <w:rPr>
              <w:rFonts w:ascii="Calibri" w:hAnsi="Calibri"/>
              <w:color w:val="4D4D4D"/>
              <w:sz w:val="18"/>
              <w:szCs w:val="18"/>
            </w:rPr>
            <w:object w:dxaOrig="1440" w:dyaOrig="1440" w14:anchorId="689F0C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7" type="#_x0000_t75" style="width:108pt;height:16pt" o:ole="">
                <v:imagedata r:id="rId2" o:title=""/>
              </v:shape>
              <w:control r:id="rId3" w:name="CheckBox2" w:shapeid="_x0000_i1057"/>
            </w:object>
          </w:r>
        </w:p>
        <w:p w14:paraId="477FEE90" w14:textId="18DEA1B9" w:rsidR="00121FE4" w:rsidRPr="003C7F40" w:rsidRDefault="00121FE4" w:rsidP="006510BC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ind w:left="214"/>
            <w:rPr>
              <w:rFonts w:ascii="Calibri" w:hAnsi="Calibri"/>
              <w:color w:val="4D4D4D"/>
              <w:sz w:val="18"/>
              <w:szCs w:val="18"/>
              <w:lang w:eastAsia="sl-SI"/>
            </w:rPr>
          </w:pPr>
          <w:r w:rsidRPr="003C7F40">
            <w:rPr>
              <w:rFonts w:ascii="Calibri" w:hAnsi="Calibri"/>
              <w:color w:val="4D4D4D"/>
              <w:sz w:val="18"/>
              <w:szCs w:val="18"/>
            </w:rPr>
            <w:object w:dxaOrig="1440" w:dyaOrig="1440" w14:anchorId="38C09A0C">
              <v:shape id="_x0000_i1059" type="#_x0000_t75" style="width:244pt;height:16pt" o:ole="">
                <v:imagedata r:id="rId4" o:title=""/>
              </v:shape>
              <w:control r:id="rId5" w:name="CheckBox3" w:shapeid="_x0000_i1059"/>
            </w:object>
          </w:r>
        </w:p>
      </w:tc>
    </w:tr>
    <w:tr w:rsidR="00121FE4" w:rsidRPr="006510BC" w14:paraId="58AA96BF" w14:textId="77777777" w:rsidTr="00DA5F20">
      <w:trPr>
        <w:trHeight w:val="383"/>
      </w:trPr>
      <w:tc>
        <w:tcPr>
          <w:tcW w:w="4125" w:type="dxa"/>
          <w:vMerge/>
          <w:tcBorders>
            <w:left w:val="nil"/>
            <w:bottom w:val="nil"/>
          </w:tcBorders>
        </w:tcPr>
        <w:p w14:paraId="3BD3F50C" w14:textId="77777777" w:rsidR="00121FE4" w:rsidRPr="00231BBC" w:rsidRDefault="00121FE4" w:rsidP="006510BC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rPr>
              <w:rFonts w:ascii="Trebuchet MS" w:hAnsi="Trebuchet MS"/>
              <w:color w:val="4D4D4D"/>
              <w:sz w:val="18"/>
              <w:szCs w:val="18"/>
              <w:lang w:eastAsia="sl-SI"/>
            </w:rPr>
          </w:pPr>
        </w:p>
      </w:tc>
      <w:tc>
        <w:tcPr>
          <w:tcW w:w="661" w:type="dxa"/>
          <w:tcBorders>
            <w:top w:val="nil"/>
            <w:bottom w:val="nil"/>
            <w:right w:val="nil"/>
          </w:tcBorders>
        </w:tcPr>
        <w:p w14:paraId="4D6C9B0F" w14:textId="77777777" w:rsidR="00121FE4" w:rsidRPr="003C7F40" w:rsidRDefault="00121FE4" w:rsidP="006510BC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rPr>
              <w:rFonts w:ascii="Calibri" w:hAnsi="Calibri"/>
              <w:color w:val="4D4D4D"/>
              <w:sz w:val="18"/>
              <w:szCs w:val="18"/>
              <w:lang w:eastAsia="sl-SI"/>
            </w:rPr>
          </w:pPr>
        </w:p>
      </w:tc>
      <w:tc>
        <w:tcPr>
          <w:tcW w:w="482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5A857626" w14:textId="77777777" w:rsidR="00121FE4" w:rsidRPr="003C7F40" w:rsidRDefault="00121FE4" w:rsidP="006510BC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rPr>
              <w:rFonts w:ascii="Calibri" w:hAnsi="Calibri"/>
              <w:color w:val="4D4D4D"/>
              <w:sz w:val="18"/>
              <w:szCs w:val="18"/>
              <w:lang w:eastAsia="sl-SI"/>
            </w:rPr>
          </w:pPr>
        </w:p>
      </w:tc>
      <w:tc>
        <w:tcPr>
          <w:tcW w:w="249" w:type="dxa"/>
          <w:vMerge w:val="restart"/>
          <w:tcBorders>
            <w:top w:val="nil"/>
            <w:left w:val="nil"/>
          </w:tcBorders>
        </w:tcPr>
        <w:p w14:paraId="4D1278A1" w14:textId="77777777" w:rsidR="00121FE4" w:rsidRPr="003C7F40" w:rsidRDefault="00121FE4" w:rsidP="006510BC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rPr>
              <w:rFonts w:ascii="Calibri" w:hAnsi="Calibri"/>
              <w:color w:val="4D4D4D"/>
              <w:sz w:val="18"/>
              <w:szCs w:val="18"/>
              <w:lang w:eastAsia="sl-SI"/>
            </w:rPr>
          </w:pPr>
        </w:p>
      </w:tc>
    </w:tr>
    <w:tr w:rsidR="00121FE4" w:rsidRPr="006510BC" w14:paraId="3ECBDB90" w14:textId="77777777" w:rsidTr="00DA5F20">
      <w:tc>
        <w:tcPr>
          <w:tcW w:w="4125" w:type="dxa"/>
          <w:vMerge/>
          <w:tcBorders>
            <w:left w:val="nil"/>
            <w:bottom w:val="nil"/>
          </w:tcBorders>
        </w:tcPr>
        <w:p w14:paraId="23660A8F" w14:textId="77777777" w:rsidR="00121FE4" w:rsidRPr="00231BBC" w:rsidRDefault="00121FE4" w:rsidP="006510BC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rPr>
              <w:rFonts w:ascii="Trebuchet MS" w:hAnsi="Trebuchet MS"/>
              <w:color w:val="4D4D4D"/>
              <w:sz w:val="18"/>
              <w:szCs w:val="18"/>
              <w:lang w:eastAsia="sl-SI"/>
            </w:rPr>
          </w:pPr>
        </w:p>
      </w:tc>
      <w:tc>
        <w:tcPr>
          <w:tcW w:w="661" w:type="dxa"/>
          <w:tcBorders>
            <w:top w:val="nil"/>
            <w:right w:val="nil"/>
          </w:tcBorders>
        </w:tcPr>
        <w:p w14:paraId="1CAFDC61" w14:textId="77777777" w:rsidR="00121FE4" w:rsidRPr="003C7F40" w:rsidRDefault="00121FE4" w:rsidP="006510BC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rPr>
              <w:rFonts w:ascii="Calibri" w:hAnsi="Calibri"/>
              <w:color w:val="4D4D4D"/>
              <w:sz w:val="18"/>
              <w:szCs w:val="18"/>
              <w:lang w:eastAsia="sl-SI"/>
            </w:rPr>
          </w:pPr>
        </w:p>
      </w:tc>
      <w:tc>
        <w:tcPr>
          <w:tcW w:w="4820" w:type="dxa"/>
          <w:tcBorders>
            <w:left w:val="nil"/>
            <w:right w:val="nil"/>
          </w:tcBorders>
        </w:tcPr>
        <w:p w14:paraId="21A63335" w14:textId="77777777" w:rsidR="00121FE4" w:rsidRDefault="00121FE4" w:rsidP="00182468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jc w:val="center"/>
            <w:rPr>
              <w:rFonts w:ascii="Calibri" w:hAnsi="Calibri"/>
              <w:i/>
              <w:color w:val="0D0D0D"/>
              <w:sz w:val="16"/>
              <w:szCs w:val="18"/>
              <w:lang w:eastAsia="sl-SI"/>
            </w:rPr>
          </w:pPr>
          <w:r w:rsidRPr="00154BB9">
            <w:rPr>
              <w:rFonts w:ascii="Calibri" w:hAnsi="Calibri"/>
              <w:i/>
              <w:color w:val="0D0D0D"/>
              <w:sz w:val="16"/>
              <w:szCs w:val="18"/>
              <w:lang w:eastAsia="sl-SI"/>
            </w:rPr>
            <w:t>Podpis</w:t>
          </w:r>
        </w:p>
        <w:p w14:paraId="0007340D" w14:textId="0D414E09" w:rsidR="00121FE4" w:rsidRPr="00154BB9" w:rsidRDefault="00121FE4" w:rsidP="002953F4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jc w:val="center"/>
            <w:rPr>
              <w:rFonts w:ascii="Calibri" w:hAnsi="Calibri"/>
              <w:i/>
              <w:color w:val="0D0D0D"/>
              <w:sz w:val="18"/>
              <w:szCs w:val="18"/>
              <w:lang w:eastAsia="sl-SI"/>
            </w:rPr>
          </w:pPr>
          <w:r w:rsidRPr="00154BB9">
            <w:rPr>
              <w:rFonts w:ascii="Calibri" w:hAnsi="Calibri"/>
              <w:i/>
              <w:color w:val="0D0D0D"/>
              <w:sz w:val="16"/>
              <w:szCs w:val="18"/>
              <w:lang w:eastAsia="sl-SI"/>
            </w:rPr>
            <w:t>predsedni</w:t>
          </w:r>
          <w:r w:rsidR="008F5A3C">
            <w:rPr>
              <w:rFonts w:ascii="Calibri" w:hAnsi="Calibri"/>
              <w:i/>
              <w:color w:val="0D0D0D"/>
              <w:sz w:val="16"/>
              <w:szCs w:val="18"/>
              <w:lang w:eastAsia="sl-SI"/>
            </w:rPr>
            <w:t>ka</w:t>
          </w:r>
          <w:r w:rsidRPr="00154BB9">
            <w:rPr>
              <w:rFonts w:ascii="Calibri" w:hAnsi="Calibri"/>
              <w:i/>
              <w:color w:val="0D0D0D"/>
              <w:sz w:val="16"/>
              <w:szCs w:val="18"/>
              <w:lang w:eastAsia="sl-SI"/>
            </w:rPr>
            <w:t xml:space="preserve"> KŠZ</w:t>
          </w:r>
          <w:r>
            <w:rPr>
              <w:rFonts w:ascii="Calibri" w:hAnsi="Calibri"/>
              <w:i/>
              <w:color w:val="0D0D0D"/>
              <w:sz w:val="16"/>
              <w:szCs w:val="18"/>
              <w:lang w:eastAsia="sl-SI"/>
            </w:rPr>
            <w:t xml:space="preserve"> FVV   /   pristojne_ga prodekana_ice</w:t>
          </w:r>
        </w:p>
      </w:tc>
      <w:tc>
        <w:tcPr>
          <w:tcW w:w="249" w:type="dxa"/>
          <w:vMerge/>
          <w:tcBorders>
            <w:left w:val="nil"/>
          </w:tcBorders>
        </w:tcPr>
        <w:p w14:paraId="2F648840" w14:textId="77777777" w:rsidR="00121FE4" w:rsidRPr="00154BB9" w:rsidRDefault="00121FE4" w:rsidP="007873C1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spacing w:before="120"/>
            <w:jc w:val="center"/>
            <w:rPr>
              <w:rFonts w:ascii="Calibri" w:hAnsi="Calibri"/>
              <w:i/>
              <w:color w:val="0D0D0D"/>
              <w:sz w:val="18"/>
              <w:szCs w:val="18"/>
              <w:lang w:eastAsia="sl-SI"/>
            </w:rPr>
          </w:pPr>
        </w:p>
      </w:tc>
    </w:tr>
  </w:tbl>
  <w:p w14:paraId="2DB30266" w14:textId="77777777" w:rsidR="00121FE4" w:rsidRPr="005E50EE" w:rsidRDefault="00121FE4" w:rsidP="00F15070">
    <w:pPr>
      <w:pStyle w:val="Glava"/>
      <w:tabs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rPr>
        <w:rFonts w:ascii="Trebuchet MS" w:hAnsi="Trebuchet MS"/>
        <w:color w:val="4D4D4D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DAD1E" w14:textId="77777777" w:rsidR="002B7047" w:rsidRPr="005E50EE" w:rsidRDefault="002B7047" w:rsidP="005E50EE">
    <w:pPr>
      <w:pStyle w:val="Glava"/>
      <w:jc w:val="center"/>
      <w:rPr>
        <w:rFonts w:ascii="Trebuchet MS" w:hAnsi="Trebuchet MS"/>
        <w:color w:val="4D4D4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760"/>
    <w:multiLevelType w:val="hybridMultilevel"/>
    <w:tmpl w:val="5450FF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002F1"/>
    <w:multiLevelType w:val="hybridMultilevel"/>
    <w:tmpl w:val="2DFEE5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A5B3A"/>
    <w:multiLevelType w:val="hybridMultilevel"/>
    <w:tmpl w:val="F08CCB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93F22"/>
    <w:multiLevelType w:val="hybridMultilevel"/>
    <w:tmpl w:val="E292B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265D4"/>
    <w:multiLevelType w:val="hybridMultilevel"/>
    <w:tmpl w:val="6D9C814C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54567540">
    <w:abstractNumId w:val="2"/>
  </w:num>
  <w:num w:numId="2" w16cid:durableId="1045447000">
    <w:abstractNumId w:val="1"/>
  </w:num>
  <w:num w:numId="3" w16cid:durableId="1649941024">
    <w:abstractNumId w:val="3"/>
  </w:num>
  <w:num w:numId="4" w16cid:durableId="54857838">
    <w:abstractNumId w:val="0"/>
  </w:num>
  <w:num w:numId="5" w16cid:durableId="1373262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E4"/>
    <w:rsid w:val="000169A5"/>
    <w:rsid w:val="0003186D"/>
    <w:rsid w:val="00070383"/>
    <w:rsid w:val="000C251B"/>
    <w:rsid w:val="000E3CDE"/>
    <w:rsid w:val="000F75FA"/>
    <w:rsid w:val="00115D3D"/>
    <w:rsid w:val="00121FE4"/>
    <w:rsid w:val="001475E2"/>
    <w:rsid w:val="00196BA4"/>
    <w:rsid w:val="001C5D17"/>
    <w:rsid w:val="001E548E"/>
    <w:rsid w:val="00273843"/>
    <w:rsid w:val="002B7047"/>
    <w:rsid w:val="004E72CC"/>
    <w:rsid w:val="0051309F"/>
    <w:rsid w:val="0052333A"/>
    <w:rsid w:val="00584AD2"/>
    <w:rsid w:val="005D6AE9"/>
    <w:rsid w:val="00646856"/>
    <w:rsid w:val="006E0F84"/>
    <w:rsid w:val="00771793"/>
    <w:rsid w:val="007746E9"/>
    <w:rsid w:val="007D133F"/>
    <w:rsid w:val="007F25AA"/>
    <w:rsid w:val="008F5A3C"/>
    <w:rsid w:val="00976EC8"/>
    <w:rsid w:val="009F20B9"/>
    <w:rsid w:val="00AD2349"/>
    <w:rsid w:val="00BC5158"/>
    <w:rsid w:val="00BD22CB"/>
    <w:rsid w:val="00C035BA"/>
    <w:rsid w:val="00C72CC7"/>
    <w:rsid w:val="00E96F6C"/>
    <w:rsid w:val="00F51EF2"/>
    <w:rsid w:val="00FB3648"/>
    <w:rsid w:val="00FB5279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18324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1FE4"/>
  </w:style>
  <w:style w:type="paragraph" w:styleId="Noga">
    <w:name w:val="footer"/>
    <w:basedOn w:val="Navaden"/>
    <w:link w:val="NogaZnak"/>
    <w:uiPriority w:val="99"/>
    <w:unhideWhenUsed/>
    <w:rsid w:val="0012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1FE4"/>
  </w:style>
  <w:style w:type="character" w:customStyle="1" w:styleId="A1">
    <w:name w:val="A1"/>
    <w:uiPriority w:val="99"/>
    <w:rsid w:val="00121FE4"/>
    <w:rPr>
      <w:rFonts w:ascii="TitilliumText25L" w:hAnsi="TitilliumText25L" w:cs="TitilliumText25L"/>
      <w:color w:val="00688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F5A3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515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C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control" Target="activeX/activeX7.xml"/><Relationship Id="rId26" Type="http://schemas.openxmlformats.org/officeDocument/2006/relationships/hyperlink" Target="https://www.fvv.um.si/vstopna-stran/studij/vpis-brez-status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image" Target="media/image9.wmf"/><Relationship Id="rId25" Type="http://schemas.openxmlformats.org/officeDocument/2006/relationships/hyperlink" Target="https://www.fvv.um.si/vstopna-stran/studij/podaljsanje-statusa-studenta/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www.fvv.um.si/vstopna-stran/studij/komisija-za-studijske-zadev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24" Type="http://schemas.openxmlformats.org/officeDocument/2006/relationships/hyperlink" Target="https://www.fvv.um.si/vstopna-stran/studij/ponovni-vpis-v-letnik/" TargetMode="External"/><Relationship Id="rId32" Type="http://schemas.openxmlformats.org/officeDocument/2006/relationships/hyperlink" Target="https://www.olympic.si/evidenc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hyperlink" Target="https://www.fvv.um.si/vstopna-stran/studij/pogoji-za-napredovanje-v-visji-letnik/" TargetMode="External"/><Relationship Id="rId28" Type="http://schemas.openxmlformats.org/officeDocument/2006/relationships/hyperlink" Target="https://www.fvv.um.si/wp-content/uploads/2017/11/Navodila_za_presojo_prosenj_studentov.pdf" TargetMode="External"/><Relationship Id="rId36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10.wmf"/><Relationship Id="rId31" Type="http://schemas.openxmlformats.org/officeDocument/2006/relationships/hyperlink" Target="https://www.olympic.si/eviden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www.fvv.um.si/vstopna-stran/studij/studenti-s-posebnim-statusom/" TargetMode="External"/><Relationship Id="rId30" Type="http://schemas.openxmlformats.org/officeDocument/2006/relationships/hyperlink" Target="https://www.fvv.um.si/vstopna-stran/studij/komisija-za-studijske-zadeve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control" Target="activeX/activeX1.xm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control" Target="activeX/activeX2.xml"/><Relationship Id="rId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2024-09-26T05:15:00Z</dcterms:created>
  <dcterms:modified xsi:type="dcterms:W3CDTF">2025-04-09T11:54:00Z</dcterms:modified>
</cp:coreProperties>
</file>